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vertAlign w:val="subscript"/>
        </w:rPr>
      </w:pPr>
      <w:r>
        <w:rPr>
          <w:vertAlign w:val="subscript"/>
        </w:rPr>
        <w:drawing>
          <wp:inline distT="0" distB="0" distL="0" distR="0">
            <wp:extent cx="1475105" cy="11252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14240" cy="1155193"/>
                    </a:xfrm>
                    <a:prstGeom prst="rect">
                      <a:avLst/>
                    </a:prstGeom>
                  </pic:spPr>
                </pic:pic>
              </a:graphicData>
            </a:graphic>
          </wp:inline>
        </w:drawing>
      </w:r>
    </w:p>
    <w:p>
      <w:pPr>
        <w:spacing w:before="312" w:beforeLines="100" w:after="312" w:afterLines="100" w:line="360" w:lineRule="auto"/>
        <w:jc w:val="center"/>
        <w:rPr>
          <w:rFonts w:ascii="Hiragino Sans GB W3" w:hAnsi="Hiragino Sans GB W3" w:eastAsia="Hiragino Sans GB W3" w:cs="Times New Roman (正文 CS 字体)"/>
          <w:color w:val="C00000"/>
          <w:spacing w:val="10"/>
          <w:sz w:val="44"/>
          <w:szCs w:val="44"/>
        </w:rPr>
      </w:pPr>
      <w:r>
        <w:rPr>
          <w:rFonts w:hint="eastAsia" w:ascii="Hiragino Sans GB W3" w:hAnsi="Hiragino Sans GB W3" w:eastAsia="Hiragino Sans GB W3" w:cs="Times New Roman (正文 CS 字体)"/>
          <w:color w:val="C00000"/>
          <w:spacing w:val="10"/>
          <w:sz w:val="44"/>
          <w:szCs w:val="44"/>
        </w:rPr>
        <w:t>清华大学老科协</w:t>
      </w:r>
    </w:p>
    <w:p>
      <w:pPr>
        <w:spacing w:before="312" w:beforeLines="100" w:after="312" w:afterLines="100" w:line="360" w:lineRule="auto"/>
        <w:jc w:val="center"/>
        <w:rPr>
          <w:rFonts w:ascii="Hiragino Sans GB W3" w:hAnsi="Hiragino Sans GB W3" w:eastAsia="Hiragino Sans GB W3" w:cs="Times New Roman (正文 CS 字体)"/>
          <w:color w:val="C00000"/>
          <w:spacing w:val="10"/>
          <w:sz w:val="44"/>
          <w:szCs w:val="44"/>
        </w:rPr>
      </w:pPr>
      <w:r>
        <w:rPr>
          <w:rFonts w:hint="eastAsia" w:ascii="Hiragino Sans GB W3" w:hAnsi="Hiragino Sans GB W3" w:eastAsia="Hiragino Sans GB W3" w:cs="Times New Roman (正文 CS 字体)"/>
          <w:color w:val="C00000"/>
          <w:spacing w:val="10"/>
          <w:sz w:val="44"/>
          <w:szCs w:val="44"/>
        </w:rPr>
        <w:t>大健康产业工商管理高级研修班</w:t>
      </w:r>
    </w:p>
    <w:p>
      <w:pPr>
        <w:spacing w:line="360" w:lineRule="auto"/>
        <w:jc w:val="center"/>
        <w:rPr>
          <w:rFonts w:ascii="Hiragino Sans GB W3" w:hAnsi="Hiragino Sans GB W3" w:eastAsia="Hiragino Sans GB W3" w:cs="Arial"/>
          <w:color w:val="000000" w:themeColor="text1"/>
          <w:kern w:val="0"/>
          <w:sz w:val="24"/>
          <w:shd w:val="clear" w:color="auto" w:fill="FFFFFF"/>
          <w14:textFill>
            <w14:solidFill>
              <w14:schemeClr w14:val="tx1"/>
            </w14:solidFill>
          </w14:textFill>
        </w:rPr>
      </w:pPr>
      <w:r>
        <w:rPr>
          <w:rFonts w:hint="eastAsia" w:ascii="Hiragino Sans GB W3" w:hAnsi="Hiragino Sans GB W3" w:eastAsia="Hiragino Sans GB W3" w:cs="Arial"/>
          <w:b/>
          <w:color w:val="000000" w:themeColor="text1"/>
          <w:kern w:val="0"/>
          <w:sz w:val="24"/>
          <w:shd w:val="clear" w:color="auto" w:fill="FFFFFF"/>
          <w14:textFill>
            <w14:solidFill>
              <w14:schemeClr w14:val="tx1"/>
            </w14:solidFill>
          </w14:textFill>
        </w:rPr>
        <w:t>学制：</w:t>
      </w:r>
      <w:r>
        <w:rPr>
          <w:rFonts w:ascii="Hiragino Sans GB W3" w:hAnsi="Hiragino Sans GB W3" w:eastAsia="Hiragino Sans GB W3" w:cs="Arial"/>
          <w:color w:val="000000" w:themeColor="text1"/>
          <w:kern w:val="0"/>
          <w:sz w:val="24"/>
          <w:shd w:val="clear" w:color="auto" w:fill="FFFFFF"/>
          <w14:textFill>
            <w14:solidFill>
              <w14:schemeClr w14:val="tx1"/>
            </w14:solidFill>
          </w14:textFill>
        </w:rPr>
        <w:t>18</w:t>
      </w:r>
      <w:r>
        <w:rPr>
          <w:rFonts w:hint="eastAsia" w:ascii="Hiragino Sans GB W3" w:hAnsi="Hiragino Sans GB W3" w:eastAsia="Hiragino Sans GB W3" w:cs="Arial"/>
          <w:color w:val="000000" w:themeColor="text1"/>
          <w:kern w:val="0"/>
          <w:sz w:val="24"/>
          <w:shd w:val="clear" w:color="auto" w:fill="FFFFFF"/>
          <w14:textFill>
            <w14:solidFill>
              <w14:schemeClr w14:val="tx1"/>
            </w14:solidFill>
          </w14:textFill>
        </w:rPr>
        <w:t xml:space="preserve">个月 </w:t>
      </w:r>
      <w:r>
        <w:rPr>
          <w:rFonts w:ascii="Hiragino Sans GB W3" w:hAnsi="Hiragino Sans GB W3" w:eastAsia="Hiragino Sans GB W3" w:cs="Arial"/>
          <w:color w:val="000000" w:themeColor="text1"/>
          <w:kern w:val="0"/>
          <w:sz w:val="24"/>
          <w:shd w:val="clear" w:color="auto" w:fill="FFFFFF"/>
          <w14:textFill>
            <w14:solidFill>
              <w14:schemeClr w14:val="tx1"/>
            </w14:solidFill>
          </w14:textFill>
        </w:rPr>
        <w:t xml:space="preserve">     </w:t>
      </w:r>
      <w:r>
        <w:rPr>
          <w:rFonts w:hint="eastAsia" w:ascii="Hiragino Sans GB W3" w:hAnsi="Hiragino Sans GB W3" w:eastAsia="Hiragino Sans GB W3" w:cs="Arial"/>
          <w:b/>
          <w:color w:val="000000" w:themeColor="text1"/>
          <w:kern w:val="0"/>
          <w:sz w:val="24"/>
          <w:shd w:val="clear" w:color="auto" w:fill="FFFFFF"/>
          <w14:textFill>
            <w14:solidFill>
              <w14:schemeClr w14:val="tx1"/>
            </w14:solidFill>
          </w14:textFill>
        </w:rPr>
        <w:t>上课方式：</w:t>
      </w:r>
      <w:r>
        <w:rPr>
          <w:rFonts w:hint="eastAsia" w:ascii="Hiragino Sans GB W3" w:hAnsi="Hiragino Sans GB W3" w:eastAsia="Hiragino Sans GB W3" w:cs="Arial"/>
          <w:color w:val="000000" w:themeColor="text1"/>
          <w:kern w:val="0"/>
          <w:sz w:val="24"/>
          <w:shd w:val="clear" w:color="auto" w:fill="FFFFFF"/>
          <w14:textFill>
            <w14:solidFill>
              <w14:schemeClr w14:val="tx1"/>
            </w14:solidFill>
          </w14:textFill>
        </w:rPr>
        <w:t xml:space="preserve">集中面授 </w:t>
      </w:r>
      <w:r>
        <w:rPr>
          <w:rFonts w:ascii="Hiragino Sans GB W3" w:hAnsi="Hiragino Sans GB W3" w:eastAsia="Hiragino Sans GB W3" w:cs="Arial"/>
          <w:color w:val="000000" w:themeColor="text1"/>
          <w:kern w:val="0"/>
          <w:sz w:val="24"/>
          <w:shd w:val="clear" w:color="auto" w:fill="FFFFFF"/>
          <w14:textFill>
            <w14:solidFill>
              <w14:schemeClr w14:val="tx1"/>
            </w14:solidFill>
          </w14:textFill>
        </w:rPr>
        <w:t xml:space="preserve">     </w:t>
      </w:r>
      <w:r>
        <w:rPr>
          <w:rFonts w:hint="eastAsia" w:ascii="Hiragino Sans GB W3" w:hAnsi="Hiragino Sans GB W3" w:eastAsia="Hiragino Sans GB W3" w:cs="Arial"/>
          <w:b/>
          <w:color w:val="000000" w:themeColor="text1"/>
          <w:kern w:val="0"/>
          <w:sz w:val="24"/>
          <w:shd w:val="clear" w:color="auto" w:fill="FFFFFF"/>
          <w14:textFill>
            <w14:solidFill>
              <w14:schemeClr w14:val="tx1"/>
            </w14:solidFill>
          </w14:textFill>
        </w:rPr>
        <w:t>上课地点：</w:t>
      </w:r>
      <w:r>
        <w:rPr>
          <w:rFonts w:hint="eastAsia" w:ascii="Hiragino Sans GB W3" w:hAnsi="Hiragino Sans GB W3" w:eastAsia="Hiragino Sans GB W3" w:cs="Arial"/>
          <w:color w:val="000000" w:themeColor="text1"/>
          <w:kern w:val="0"/>
          <w:sz w:val="24"/>
          <w:shd w:val="clear" w:color="auto" w:fill="FFFFFF"/>
          <w14:textFill>
            <w14:solidFill>
              <w14:schemeClr w14:val="tx1"/>
            </w14:solidFill>
          </w14:textFill>
        </w:rPr>
        <w:t>北京</w:t>
      </w:r>
      <w:r>
        <w:rPr>
          <w:rFonts w:ascii="Hiragino Sans GB W3" w:hAnsi="Hiragino Sans GB W3" w:eastAsia="Hiragino Sans GB W3" w:cs="Arial"/>
          <w:color w:val="333333"/>
          <w:kern w:val="0"/>
          <w:sz w:val="24"/>
          <w:shd w:val="clear" w:color="auto" w:fill="FFFFFF"/>
        </w:rPr>
        <w:t>·</w:t>
      </w:r>
      <w:r>
        <w:rPr>
          <w:rFonts w:hint="eastAsia" w:ascii="Hiragino Sans GB W3" w:hAnsi="Hiragino Sans GB W3" w:eastAsia="Hiragino Sans GB W3" w:cs="宋体"/>
          <w:kern w:val="0"/>
          <w:sz w:val="24"/>
        </w:rPr>
        <w:t>清</w:t>
      </w:r>
      <w:r>
        <w:rPr>
          <w:rFonts w:hint="eastAsia" w:ascii="Hiragino Sans GB W3" w:hAnsi="Hiragino Sans GB W3" w:eastAsia="Hiragino Sans GB W3" w:cs="Arial"/>
          <w:color w:val="000000" w:themeColor="text1"/>
          <w:kern w:val="0"/>
          <w:sz w:val="24"/>
          <w:shd w:val="clear" w:color="auto" w:fill="FFFFFF"/>
          <w14:textFill>
            <w14:solidFill>
              <w14:schemeClr w14:val="tx1"/>
            </w14:solidFill>
          </w14:textFill>
        </w:rPr>
        <w:t>华园</w:t>
      </w:r>
      <w:r>
        <w:rPr>
          <w:rFonts w:ascii="Hiragino Sans GB W3" w:hAnsi="Hiragino Sans GB W3" w:eastAsia="Hiragino Sans GB W3" w:cs="Arial"/>
          <w:color w:val="000000" w:themeColor="text1"/>
          <w:kern w:val="0"/>
          <w:sz w:val="24"/>
          <w:shd w:val="clear" w:color="auto" w:fill="FFFFFF"/>
          <w14:textFill>
            <w14:solidFill>
              <w14:schemeClr w14:val="tx1"/>
            </w14:solidFill>
          </w14:textFill>
        </w:rPr>
        <w:t xml:space="preserve">   </w:t>
      </w:r>
    </w:p>
    <w:p>
      <w:pPr>
        <w:spacing w:before="624" w:beforeLines="200" w:line="360" w:lineRule="auto"/>
        <w:jc w:val="left"/>
        <w:rPr>
          <w:rFonts w:ascii="Hiragino Sans GB W3" w:hAnsi="Hiragino Sans GB W3" w:eastAsia="Hiragino Sans GB W3" w:cs="Times New Roman (正文 CS 字体)"/>
          <w:b/>
          <w:color w:val="C00000"/>
          <w:spacing w:val="10"/>
          <w:sz w:val="30"/>
          <w:szCs w:val="30"/>
        </w:rPr>
      </w:pPr>
      <w:r>
        <w:rPr>
          <w:rFonts w:hint="eastAsia" w:ascii="Hiragino Sans GB W3" w:hAnsi="Hiragino Sans GB W3" w:eastAsia="Hiragino Sans GB W3" w:cs="Times New Roman (正文 CS 字体)"/>
          <w:b/>
          <w:color w:val="C00000"/>
          <w:spacing w:val="10"/>
          <w:sz w:val="30"/>
          <w:szCs w:val="30"/>
        </w:rPr>
        <mc:AlternateContent>
          <mc:Choice Requires="wps">
            <w:drawing>
              <wp:anchor distT="0" distB="0" distL="114300" distR="114300" simplePos="0" relativeHeight="251659264" behindDoc="0" locked="0" layoutInCell="1" allowOverlap="1">
                <wp:simplePos x="0" y="0"/>
                <wp:positionH relativeFrom="column">
                  <wp:posOffset>-426720</wp:posOffset>
                </wp:positionH>
                <wp:positionV relativeFrom="paragraph">
                  <wp:posOffset>194945</wp:posOffset>
                </wp:positionV>
                <wp:extent cx="6167755" cy="0"/>
                <wp:effectExtent l="0" t="12700" r="17145" b="12700"/>
                <wp:wrapNone/>
                <wp:docPr id="2" name="直线连接符 2"/>
                <wp:cNvGraphicFramePr/>
                <a:graphic xmlns:a="http://schemas.openxmlformats.org/drawingml/2006/main">
                  <a:graphicData uri="http://schemas.microsoft.com/office/word/2010/wordprocessingShape">
                    <wps:wsp>
                      <wps:cNvCnPr/>
                      <wps:spPr>
                        <a:xfrm>
                          <a:off x="0" y="0"/>
                          <a:ext cx="6167887" cy="0"/>
                        </a:xfrm>
                        <a:prstGeom prst="line">
                          <a:avLst/>
                        </a:prstGeom>
                        <a:ln>
                          <a:solidFill>
                            <a:srgbClr val="C000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直线连接符 2" o:spid="_x0000_s1026" o:spt="20" style="position:absolute;left:0pt;margin-left:-33.6pt;margin-top:15.35pt;height:0pt;width:485.65pt;z-index:251659264;mso-width-relative:page;mso-height-relative:page;" filled="f" stroked="t" coordsize="21600,21600" o:gfxdata="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9nXCuNsAAAAJAQAADwAAAAAAAAABACAAAAAi&#10;AAAAZHJzL2Rvd25yZXYueG1sUEsBAhQAFAAAAAgAh07iQKPXQFvOAQAAZAMAAA4AAAAAAAAAAQAg&#10;AAAAKgEAAGRycy9lMm9Eb2MueG1sUEsFBgAAAAAGAAYAWQEAAGoFAAAAAA==&#10;">
                <v:fill on="f" focussize="0,0"/>
                <v:stroke weight="1.5pt" color="#C00000 [3200]" miterlimit="8" joinstyle="miter"/>
                <v:imagedata o:title=""/>
                <o:lock v:ext="edit" aspectratio="f"/>
              </v:line>
            </w:pict>
          </mc:Fallback>
        </mc:AlternateContent>
      </w:r>
      <w:r>
        <w:rPr>
          <w:rFonts w:hint="eastAsia" w:ascii="Hiragino Sans GB W3" w:hAnsi="Hiragino Sans GB W3" w:eastAsia="Hiragino Sans GB W3" w:cs="Times New Roman (正文 CS 字体)"/>
          <w:b/>
          <w:color w:val="C00000"/>
          <w:spacing w:val="10"/>
          <w:sz w:val="30"/>
          <w:szCs w:val="30"/>
        </w:rPr>
        <w:t>「背景介绍」</w:t>
      </w:r>
    </w:p>
    <w:p>
      <w:pPr>
        <w:ind w:firstLine="560" w:firstLineChars="200"/>
        <w:rPr>
          <w:rFonts w:ascii="Hiragino Sans GB W3" w:hAnsi="Hiragino Sans GB W3" w:eastAsia="Hiragino Sans GB W3"/>
          <w:color w:val="222222"/>
          <w:sz w:val="28"/>
          <w:szCs w:val="28"/>
        </w:rPr>
      </w:pPr>
      <w:r>
        <w:rPr>
          <w:rFonts w:ascii="Hiragino Sans GB W3" w:hAnsi="Hiragino Sans GB W3" w:eastAsia="Hiragino Sans GB W3"/>
          <w:color w:val="222222"/>
          <w:sz w:val="28"/>
          <w:szCs w:val="28"/>
        </w:rPr>
        <w:t>二十一世纪的企业除了要保持竞争优势，还需要管理者不断学习、具备与时俱进的科学管理理念与切实可行的管理方法</w:t>
      </w:r>
      <w:r>
        <w:rPr>
          <w:rFonts w:hint="eastAsia" w:ascii="Hiragino Sans GB W3" w:hAnsi="Hiragino Sans GB W3" w:eastAsia="Hiragino Sans GB W3"/>
          <w:color w:val="222222"/>
          <w:sz w:val="28"/>
          <w:szCs w:val="28"/>
        </w:rPr>
        <w:t>！清华大学老科协主做产学研，</w:t>
      </w:r>
      <w:r>
        <w:rPr>
          <w:rFonts w:ascii="Hiragino Sans GB W3" w:hAnsi="Hiragino Sans GB W3" w:eastAsia="Hiragino Sans GB W3"/>
          <w:color w:val="222222"/>
          <w:sz w:val="28"/>
          <w:szCs w:val="28"/>
        </w:rPr>
        <w:t>依借雄厚的师资队伍和科研力量，为现代工商企业高层管理者铸造理论与实践紧密结合的管理科学体系，架设学者与实战领袖的沟通桥梁，为融入</w:t>
      </w:r>
      <w:r>
        <w:rPr>
          <w:rFonts w:hint="eastAsia" w:ascii="Hiragino Sans GB W3" w:hAnsi="Hiragino Sans GB W3" w:eastAsia="Hiragino Sans GB W3"/>
          <w:color w:val="222222"/>
          <w:sz w:val="28"/>
          <w:szCs w:val="28"/>
        </w:rPr>
        <w:t>清华</w:t>
      </w:r>
      <w:r>
        <w:rPr>
          <w:rFonts w:ascii="Hiragino Sans GB W3" w:hAnsi="Hiragino Sans GB W3" w:eastAsia="Hiragino Sans GB W3"/>
          <w:color w:val="222222"/>
          <w:sz w:val="28"/>
          <w:szCs w:val="28"/>
        </w:rPr>
        <w:t>提供</w:t>
      </w:r>
      <w:r>
        <w:rPr>
          <w:rStyle w:val="8"/>
          <w:rFonts w:ascii="Hiragino Sans GB W3" w:hAnsi="Hiragino Sans GB W3" w:eastAsia="Hiragino Sans GB W3"/>
          <w:b w:val="0"/>
          <w:color w:val="222222"/>
          <w:sz w:val="28"/>
          <w:szCs w:val="28"/>
        </w:rPr>
        <w:t>梦想的舞台</w:t>
      </w:r>
      <w:r>
        <w:rPr>
          <w:rFonts w:ascii="Hiragino Sans GB W3" w:hAnsi="Hiragino Sans GB W3" w:eastAsia="Hiragino Sans GB W3"/>
          <w:color w:val="222222"/>
          <w:sz w:val="28"/>
          <w:szCs w:val="28"/>
        </w:rPr>
        <w:t>！</w:t>
      </w:r>
    </w:p>
    <w:p>
      <w:pPr>
        <w:ind w:firstLine="560" w:firstLineChars="200"/>
        <w:rPr>
          <w:rFonts w:ascii="Hiragino Sans GB W3" w:hAnsi="Hiragino Sans GB W3" w:eastAsia="Hiragino Sans GB W3" w:cs="宋体"/>
          <w:spacing w:val="20"/>
          <w:kern w:val="0"/>
          <w:sz w:val="24"/>
        </w:rPr>
      </w:pPr>
      <w:r>
        <w:rPr>
          <w:rFonts w:hint="eastAsia" w:ascii="Hiragino Sans GB W3" w:hAnsi="Hiragino Sans GB W3" w:eastAsia="Hiragino Sans GB W3" w:cs="宋体"/>
          <w:b/>
          <w:kern w:val="0"/>
          <w:sz w:val="28"/>
          <w:szCs w:val="28"/>
        </w:rPr>
        <w:t>清华大学（老科协）大健康</w:t>
      </w:r>
      <w:r>
        <w:rPr>
          <w:rFonts w:hint="eastAsia" w:ascii="宋体" w:hAnsi="宋体" w:eastAsia="宋体" w:cs="宋体"/>
          <w:b/>
          <w:kern w:val="0"/>
          <w:sz w:val="28"/>
          <w:szCs w:val="28"/>
        </w:rPr>
        <w:t>产业</w:t>
      </w:r>
      <w:r>
        <w:rPr>
          <w:rFonts w:hint="eastAsia" w:ascii="Hiragino Sans GB W3" w:hAnsi="Hiragino Sans GB W3" w:eastAsia="Hiragino Sans GB W3" w:cs="宋体"/>
          <w:b/>
          <w:kern w:val="0"/>
          <w:sz w:val="28"/>
          <w:szCs w:val="28"/>
        </w:rPr>
        <w:t>高级工商管理班，聚集国内外多位资深专家学者、决策者、著名企业家，</w:t>
      </w:r>
      <w:r>
        <w:rPr>
          <w:rFonts w:ascii="Hiragino Sans GB W3" w:hAnsi="Hiragino Sans GB W3" w:eastAsia="Hiragino Sans GB W3"/>
          <w:b/>
          <w:color w:val="222222"/>
          <w:sz w:val="28"/>
          <w:szCs w:val="28"/>
        </w:rPr>
        <w:t>课程设置涉及到企业经营管理的方方面面，以卓越的高度重塑管理领袖！</w:t>
      </w:r>
      <w:r>
        <w:rPr>
          <w:rFonts w:ascii="Hiragino Sans GB W3" w:hAnsi="Hiragino Sans GB W3" w:eastAsia="Hiragino Sans GB W3"/>
          <w:color w:val="222222"/>
          <w:sz w:val="28"/>
          <w:szCs w:val="28"/>
        </w:rPr>
        <w:t>辅以各类精品讲座、案例研讨与实战模拟、企业参观等教学形式，做到活学活用，避免坐而论道。</w:t>
      </w:r>
      <w:r>
        <w:rPr>
          <w:rFonts w:hint="eastAsia" w:ascii="Hiragino Sans GB W3" w:hAnsi="Hiragino Sans GB W3" w:eastAsia="Hiragino Sans GB W3" w:cs="宋体"/>
          <w:kern w:val="0"/>
          <w:sz w:val="28"/>
          <w:szCs w:val="28"/>
        </w:rPr>
        <w:t>课程模块设置一方面着重培养学员现代企业管理理念、提升全新创新领导力，另一方面注重个人素质和修养提升、塑造人格魅力！</w:t>
      </w:r>
      <w:r>
        <w:rPr>
          <w:rFonts w:hint="eastAsia" w:ascii="Hiragino Sans GB W3" w:hAnsi="Hiragino Sans GB W3" w:eastAsia="Hiragino Sans GB W3"/>
          <w:sz w:val="28"/>
          <w:szCs w:val="28"/>
        </w:rPr>
        <w:t>秉承清华大学</w:t>
      </w:r>
      <w:r>
        <w:rPr>
          <w:rFonts w:hint="eastAsia" w:ascii="Hiragino Sans GB W3" w:hAnsi="Hiragino Sans GB W3" w:eastAsia="Hiragino Sans GB W3"/>
          <w:b/>
          <w:bCs/>
          <w:sz w:val="28"/>
          <w:szCs w:val="28"/>
        </w:rPr>
        <w:t>“自强不息，厚德载物”</w:t>
      </w:r>
      <w:r>
        <w:rPr>
          <w:rFonts w:hint="eastAsia" w:ascii="Hiragino Sans GB W3" w:hAnsi="Hiragino Sans GB W3" w:eastAsia="Hiragino Sans GB W3"/>
          <w:sz w:val="28"/>
          <w:szCs w:val="28"/>
        </w:rPr>
        <w:t>优良传统，</w:t>
      </w:r>
      <w:r>
        <w:rPr>
          <w:rFonts w:hint="eastAsia" w:ascii="Hiragino Sans GB W3" w:hAnsi="Hiragino Sans GB W3" w:eastAsia="Hiragino Sans GB W3" w:cs="宋体"/>
          <w:kern w:val="0"/>
          <w:sz w:val="28"/>
          <w:szCs w:val="28"/>
        </w:rPr>
        <w:t>致力于为中国医药行业培养一批高水平的管理精英！</w:t>
      </w:r>
    </w:p>
    <w:p>
      <w:pPr>
        <w:widowControl/>
        <w:spacing w:before="312" w:beforeLines="100" w:line="360" w:lineRule="auto"/>
        <w:jc w:val="left"/>
        <w:rPr>
          <w:rFonts w:ascii="Hiragino Sans GB W3" w:hAnsi="Hiragino Sans GB W3" w:eastAsia="Hiragino Sans GB W3" w:cs="Times New Roman (正文 CS 字体)"/>
          <w:b/>
          <w:color w:val="C00000"/>
          <w:sz w:val="30"/>
          <w:szCs w:val="30"/>
          <w:shd w:val="clear" w:color="auto" w:fill="FFFFFF"/>
        </w:rPr>
      </w:pPr>
      <w:r>
        <w:rPr>
          <w:rFonts w:hint="eastAsia" w:ascii="Hiragino Sans GB W3" w:hAnsi="Hiragino Sans GB W3" w:eastAsia="Hiragino Sans GB W3" w:cs="Times New Roman (正文 CS 字体)"/>
          <w:b/>
          <w:color w:val="C00000"/>
          <w:spacing w:val="10"/>
          <w:sz w:val="30"/>
          <w:szCs w:val="30"/>
        </w:rPr>
        <w:t>「</w:t>
      </w:r>
      <w:r>
        <w:rPr>
          <w:rFonts w:hint="eastAsia" w:ascii="Hiragino Sans GB W3" w:hAnsi="Hiragino Sans GB W3" w:eastAsia="Hiragino Sans GB W3" w:cs="Times New Roman (正文 CS 字体)"/>
          <w:b/>
          <w:color w:val="C00000"/>
          <w:sz w:val="30"/>
          <w:szCs w:val="30"/>
          <w:shd w:val="clear" w:color="auto" w:fill="FFFFFF"/>
        </w:rPr>
        <w:t>学习价值</w:t>
      </w:r>
      <w:r>
        <w:rPr>
          <w:rFonts w:hint="eastAsia" w:ascii="Hiragino Sans GB W3" w:hAnsi="Hiragino Sans GB W3" w:eastAsia="Hiragino Sans GB W3" w:cs="Times New Roman (正文 CS 字体)"/>
          <w:b/>
          <w:color w:val="C00000"/>
          <w:spacing w:val="10"/>
          <w:sz w:val="30"/>
          <w:szCs w:val="30"/>
        </w:rPr>
        <w:t>」</w:t>
      </w:r>
    </w:p>
    <w:p>
      <w:pPr>
        <w:pStyle w:val="11"/>
        <w:numPr>
          <w:ilvl w:val="0"/>
          <w:numId w:val="1"/>
        </w:numPr>
        <w:spacing w:line="360" w:lineRule="auto"/>
        <w:ind w:firstLineChars="0"/>
        <w:rPr>
          <w:rFonts w:ascii="Hiragino Sans GB W3" w:hAnsi="Hiragino Sans GB W3" w:eastAsia="Hiragino Sans GB W3"/>
          <w:color w:val="222222"/>
          <w:sz w:val="28"/>
          <w:szCs w:val="28"/>
        </w:rPr>
      </w:pPr>
      <w:r>
        <w:rPr>
          <w:rStyle w:val="8"/>
          <w:rFonts w:hint="eastAsia" w:ascii="Hiragino Sans GB W3" w:hAnsi="Hiragino Sans GB W3" w:eastAsia="Hiragino Sans GB W3"/>
          <w:color w:val="222222"/>
          <w:sz w:val="28"/>
          <w:szCs w:val="28"/>
        </w:rPr>
        <w:t>感受</w:t>
      </w:r>
      <w:r>
        <w:rPr>
          <w:rStyle w:val="8"/>
          <w:rFonts w:ascii="Hiragino Sans GB W3" w:hAnsi="Hiragino Sans GB W3" w:eastAsia="Hiragino Sans GB W3"/>
          <w:color w:val="222222"/>
          <w:sz w:val="28"/>
          <w:szCs w:val="28"/>
        </w:rPr>
        <w:t>百年</w:t>
      </w:r>
      <w:r>
        <w:rPr>
          <w:rStyle w:val="8"/>
          <w:rFonts w:hint="eastAsia" w:ascii="Hiragino Sans GB W3" w:hAnsi="Hiragino Sans GB W3" w:eastAsia="Hiragino Sans GB W3"/>
          <w:color w:val="222222"/>
          <w:sz w:val="28"/>
          <w:szCs w:val="28"/>
        </w:rPr>
        <w:t>名校</w:t>
      </w:r>
      <w:r>
        <w:rPr>
          <w:rStyle w:val="8"/>
          <w:rFonts w:ascii="Hiragino Sans GB W3" w:hAnsi="Hiragino Sans GB W3" w:eastAsia="Hiragino Sans GB W3"/>
          <w:color w:val="222222"/>
          <w:sz w:val="28"/>
          <w:szCs w:val="28"/>
        </w:rPr>
        <w:t>，尽享</w:t>
      </w:r>
      <w:r>
        <w:rPr>
          <w:rStyle w:val="8"/>
          <w:rFonts w:hint="eastAsia" w:ascii="Hiragino Sans GB W3" w:hAnsi="Hiragino Sans GB W3" w:eastAsia="Hiragino Sans GB W3"/>
          <w:color w:val="222222"/>
          <w:sz w:val="28"/>
          <w:szCs w:val="28"/>
        </w:rPr>
        <w:t>水木清华</w:t>
      </w:r>
      <w:r>
        <w:rPr>
          <w:rStyle w:val="8"/>
          <w:rFonts w:ascii="Hiragino Sans GB W3" w:hAnsi="Hiragino Sans GB W3" w:eastAsia="Hiragino Sans GB W3"/>
          <w:color w:val="222222"/>
          <w:sz w:val="28"/>
          <w:szCs w:val="28"/>
        </w:rPr>
        <w:t>美景</w:t>
      </w:r>
    </w:p>
    <w:p>
      <w:pPr>
        <w:pStyle w:val="11"/>
        <w:spacing w:line="360" w:lineRule="auto"/>
        <w:ind w:left="420" w:firstLine="0" w:firstLineChars="0"/>
        <w:rPr>
          <w:rFonts w:ascii="Hiragino Sans GB W3" w:hAnsi="Hiragino Sans GB W3" w:eastAsia="Hiragino Sans GB W3"/>
          <w:color w:val="222222"/>
          <w:sz w:val="28"/>
          <w:szCs w:val="28"/>
        </w:rPr>
      </w:pPr>
      <w:r>
        <w:rPr>
          <w:rFonts w:hint="eastAsia" w:ascii="Hiragino Sans GB W3" w:hAnsi="Hiragino Sans GB W3" w:eastAsia="Hiragino Sans GB W3"/>
          <w:color w:val="222222"/>
          <w:sz w:val="24"/>
        </w:rPr>
        <w:t>清华</w:t>
      </w:r>
      <w:r>
        <w:rPr>
          <w:rFonts w:ascii="Hiragino Sans GB W3" w:hAnsi="Hiragino Sans GB W3" w:eastAsia="Hiragino Sans GB W3"/>
          <w:color w:val="222222"/>
          <w:sz w:val="24"/>
        </w:rPr>
        <w:t>园中的日日夜夜，与年轻学子朝夕相处，共享资源——在</w:t>
      </w:r>
      <w:r>
        <w:rPr>
          <w:rFonts w:hint="eastAsia" w:ascii="Hiragino Sans GB W3" w:hAnsi="Hiragino Sans GB W3" w:eastAsia="Hiragino Sans GB W3"/>
          <w:color w:val="222222"/>
          <w:sz w:val="24"/>
        </w:rPr>
        <w:t>荷塘月色</w:t>
      </w:r>
      <w:r>
        <w:rPr>
          <w:rFonts w:ascii="Hiragino Sans GB W3" w:hAnsi="Hiragino Sans GB W3" w:eastAsia="Hiragino Sans GB W3"/>
          <w:color w:val="222222"/>
          <w:sz w:val="24"/>
        </w:rPr>
        <w:t>晨读、畅谈，在操场上锻炼，在拥挤而秩序井然的食堂就餐，在浩瀚书海中遨游，在各种公开讲座中领略学术风采……</w:t>
      </w:r>
    </w:p>
    <w:p>
      <w:pPr>
        <w:pStyle w:val="11"/>
        <w:numPr>
          <w:ilvl w:val="0"/>
          <w:numId w:val="1"/>
        </w:numPr>
        <w:spacing w:line="360" w:lineRule="auto"/>
        <w:ind w:firstLineChars="0"/>
        <w:rPr>
          <w:rFonts w:ascii="Hiragino Sans GB W3" w:hAnsi="Hiragino Sans GB W3" w:eastAsia="Hiragino Sans GB W3"/>
          <w:color w:val="222222"/>
          <w:sz w:val="28"/>
          <w:szCs w:val="28"/>
        </w:rPr>
      </w:pPr>
      <w:r>
        <w:rPr>
          <w:rStyle w:val="8"/>
          <w:rFonts w:ascii="Hiragino Sans GB W3" w:hAnsi="Hiragino Sans GB W3" w:eastAsia="Hiragino Sans GB W3"/>
          <w:color w:val="222222"/>
          <w:sz w:val="28"/>
          <w:szCs w:val="28"/>
        </w:rPr>
        <w:t>严格班级管理，创造良好氛围</w:t>
      </w:r>
    </w:p>
    <w:p>
      <w:pPr>
        <w:pStyle w:val="11"/>
        <w:spacing w:line="360" w:lineRule="auto"/>
        <w:ind w:left="420" w:firstLine="0" w:firstLineChars="0"/>
        <w:rPr>
          <w:rFonts w:ascii="Hiragino Sans GB W3" w:hAnsi="Hiragino Sans GB W3" w:eastAsia="Hiragino Sans GB W3"/>
          <w:color w:val="222222"/>
          <w:sz w:val="24"/>
        </w:rPr>
      </w:pPr>
      <w:r>
        <w:rPr>
          <w:rFonts w:ascii="Hiragino Sans GB W3" w:hAnsi="Hiragino Sans GB W3" w:eastAsia="Hiragino Sans GB W3"/>
          <w:color w:val="222222"/>
          <w:sz w:val="24"/>
        </w:rPr>
        <w:t>实行班主任带班制，学员选出班委会，协助班主任为创造良好的学习、交流环境尽一份力。</w:t>
      </w:r>
    </w:p>
    <w:p>
      <w:pPr>
        <w:pStyle w:val="11"/>
        <w:numPr>
          <w:ilvl w:val="0"/>
          <w:numId w:val="1"/>
        </w:numPr>
        <w:spacing w:line="360" w:lineRule="auto"/>
        <w:ind w:firstLineChars="0"/>
        <w:rPr>
          <w:rStyle w:val="8"/>
          <w:rFonts w:ascii="Hiragino Sans GB W3" w:hAnsi="Hiragino Sans GB W3" w:eastAsia="Hiragino Sans GB W3"/>
          <w:b w:val="0"/>
          <w:bCs w:val="0"/>
          <w:color w:val="222222"/>
          <w:sz w:val="24"/>
        </w:rPr>
      </w:pPr>
      <w:r>
        <w:rPr>
          <w:rStyle w:val="8"/>
          <w:rFonts w:ascii="Hiragino Sans GB W3" w:hAnsi="Hiragino Sans GB W3" w:eastAsia="Hiragino Sans GB W3"/>
          <w:color w:val="222222"/>
          <w:sz w:val="28"/>
          <w:szCs w:val="28"/>
        </w:rPr>
        <w:t>终身制学习，无限拓展人脉</w:t>
      </w:r>
    </w:p>
    <w:p>
      <w:pPr>
        <w:pStyle w:val="11"/>
        <w:spacing w:line="360" w:lineRule="auto"/>
        <w:ind w:left="420" w:firstLine="0" w:firstLineChars="0"/>
        <w:rPr>
          <w:rFonts w:ascii="Hiragino Sans GB W3" w:hAnsi="Hiragino Sans GB W3" w:eastAsia="Hiragino Sans GB W3"/>
          <w:color w:val="222222"/>
          <w:sz w:val="28"/>
          <w:szCs w:val="28"/>
        </w:rPr>
      </w:pPr>
      <w:r>
        <w:rPr>
          <w:rFonts w:ascii="Hiragino Sans GB W3" w:hAnsi="Hiragino Sans GB W3" w:eastAsia="Hiragino Sans GB W3"/>
          <w:color w:val="222222"/>
          <w:sz w:val="24"/>
        </w:rPr>
        <w:t>结业后可免费继续学习并参加本项目所有课程及交流活动。可以</w:t>
      </w:r>
      <w:r>
        <w:rPr>
          <w:rFonts w:hint="eastAsia" w:ascii="Hiragino Sans GB W3" w:hAnsi="Hiragino Sans GB W3" w:eastAsia="Hiragino Sans GB W3"/>
          <w:color w:val="222222"/>
          <w:sz w:val="24"/>
        </w:rPr>
        <w:t>在</w:t>
      </w:r>
      <w:r>
        <w:rPr>
          <w:rFonts w:ascii="Hiragino Sans GB W3" w:hAnsi="Hiragino Sans GB W3" w:eastAsia="Hiragino Sans GB W3"/>
          <w:color w:val="222222"/>
          <w:sz w:val="24"/>
        </w:rPr>
        <w:t>组织</w:t>
      </w:r>
      <w:r>
        <w:rPr>
          <w:rFonts w:hint="eastAsia" w:ascii="Hiragino Sans GB W3" w:hAnsi="Hiragino Sans GB W3" w:eastAsia="Hiragino Sans GB W3"/>
          <w:color w:val="222222"/>
          <w:sz w:val="24"/>
        </w:rPr>
        <w:t>的</w:t>
      </w:r>
      <w:r>
        <w:rPr>
          <w:rFonts w:ascii="Hiragino Sans GB W3" w:hAnsi="Hiragino Sans GB W3" w:eastAsia="Hiragino Sans GB W3"/>
          <w:color w:val="222222"/>
          <w:sz w:val="24"/>
        </w:rPr>
        <w:t>聚餐、旅游、外出考察等校友活动中深度交流，收获友谊、找寻商机、</w:t>
      </w:r>
      <w:r>
        <w:rPr>
          <w:rFonts w:hint="eastAsia" w:ascii="Hiragino Sans GB W3" w:hAnsi="Hiragino Sans GB W3" w:eastAsia="Hiragino Sans GB W3"/>
          <w:color w:val="222222"/>
          <w:sz w:val="24"/>
        </w:rPr>
        <w:t>搭建毕业不结业的交流平台！</w:t>
      </w:r>
    </w:p>
    <w:p>
      <w:pPr>
        <w:pStyle w:val="11"/>
        <w:numPr>
          <w:ilvl w:val="0"/>
          <w:numId w:val="1"/>
        </w:numPr>
        <w:spacing w:line="360" w:lineRule="auto"/>
        <w:ind w:firstLineChars="0"/>
        <w:rPr>
          <w:rFonts w:ascii="Hiragino Sans GB W3" w:hAnsi="Hiragino Sans GB W3" w:eastAsia="Hiragino Sans GB W3"/>
          <w:color w:val="222222"/>
          <w:sz w:val="24"/>
        </w:rPr>
      </w:pPr>
      <w:r>
        <w:rPr>
          <w:rStyle w:val="8"/>
          <w:rFonts w:ascii="Hiragino Sans GB W3" w:hAnsi="Hiragino Sans GB W3" w:eastAsia="Hiragino Sans GB W3"/>
          <w:color w:val="222222"/>
          <w:sz w:val="28"/>
          <w:szCs w:val="28"/>
        </w:rPr>
        <w:t>超价值分享：研修课程</w:t>
      </w:r>
    </w:p>
    <w:p>
      <w:pPr>
        <w:pStyle w:val="11"/>
        <w:spacing w:line="360" w:lineRule="auto"/>
        <w:ind w:left="420" w:firstLine="0" w:firstLineChars="0"/>
        <w:rPr>
          <w:rFonts w:ascii="Hiragino Sans GB W3" w:hAnsi="Hiragino Sans GB W3" w:eastAsia="Hiragino Sans GB W3"/>
          <w:color w:val="222222"/>
          <w:sz w:val="24"/>
        </w:rPr>
      </w:pPr>
      <w:r>
        <w:rPr>
          <w:rFonts w:ascii="Hiragino Sans GB W3" w:hAnsi="Hiragino Sans GB W3" w:eastAsia="Hiragino Sans GB W3"/>
          <w:color w:val="222222"/>
          <w:sz w:val="24"/>
        </w:rPr>
        <w:t>免费学习</w:t>
      </w:r>
      <w:r>
        <w:rPr>
          <w:rFonts w:hint="eastAsia" w:ascii="Hiragino Sans GB W3" w:hAnsi="Hiragino Sans GB W3" w:eastAsia="Hiragino Sans GB W3"/>
          <w:color w:val="222222"/>
          <w:sz w:val="24"/>
        </w:rPr>
        <w:t>其他</w:t>
      </w:r>
      <w:r>
        <w:rPr>
          <w:rFonts w:ascii="Hiragino Sans GB W3" w:hAnsi="Hiragino Sans GB W3" w:eastAsia="Hiragino Sans GB W3"/>
          <w:color w:val="222222"/>
          <w:sz w:val="24"/>
        </w:rPr>
        <w:t>精品课程，参加</w:t>
      </w:r>
      <w:r>
        <w:rPr>
          <w:rFonts w:hint="eastAsia" w:ascii="Hiragino Sans GB W3" w:hAnsi="Hiragino Sans GB W3" w:eastAsia="Hiragino Sans GB W3"/>
          <w:color w:val="222222"/>
          <w:sz w:val="24"/>
        </w:rPr>
        <w:t>清华医药同学</w:t>
      </w:r>
      <w:r>
        <w:rPr>
          <w:rFonts w:ascii="Hiragino Sans GB W3" w:hAnsi="Hiragino Sans GB W3" w:eastAsia="Hiragino Sans GB W3"/>
          <w:color w:val="222222"/>
          <w:sz w:val="24"/>
        </w:rPr>
        <w:t>活动，共享丰富的高端校友资源</w:t>
      </w:r>
      <w:r>
        <w:rPr>
          <w:rFonts w:hint="eastAsia" w:ascii="Hiragino Sans GB W3" w:hAnsi="Hiragino Sans GB W3" w:eastAsia="Hiragino Sans GB W3"/>
          <w:color w:val="222222"/>
          <w:sz w:val="24"/>
        </w:rPr>
        <w:t>。</w:t>
      </w:r>
    </w:p>
    <w:p>
      <w:pPr>
        <w:pStyle w:val="11"/>
        <w:numPr>
          <w:ilvl w:val="0"/>
          <w:numId w:val="2"/>
        </w:numPr>
        <w:spacing w:line="360" w:lineRule="auto"/>
        <w:ind w:firstLineChars="0"/>
        <w:rPr>
          <w:rFonts w:ascii="Hiragino Sans GB W3" w:hAnsi="Hiragino Sans GB W3" w:eastAsia="Hiragino Sans GB W3"/>
          <w:color w:val="000000"/>
          <w:sz w:val="28"/>
          <w:szCs w:val="28"/>
        </w:rPr>
      </w:pPr>
      <w:r>
        <w:rPr>
          <w:rFonts w:hint="eastAsia" w:ascii="Hiragino Sans GB W3" w:hAnsi="Hiragino Sans GB W3" w:eastAsia="Hiragino Sans GB W3"/>
          <w:b/>
          <w:color w:val="C00000"/>
          <w:sz w:val="28"/>
          <w:szCs w:val="28"/>
        </w:rPr>
        <w:t>领袖品牌：</w:t>
      </w:r>
      <w:r>
        <w:rPr>
          <w:rFonts w:hint="eastAsia" w:ascii="Hiragino Sans GB W3" w:hAnsi="Hiragino Sans GB W3" w:eastAsia="Hiragino Sans GB W3"/>
          <w:color w:val="000000"/>
          <w:sz w:val="28"/>
          <w:szCs w:val="28"/>
        </w:rPr>
        <w:t xml:space="preserve">领略学府品牌，地杰人灵 </w:t>
      </w:r>
    </w:p>
    <w:p>
      <w:pPr>
        <w:pStyle w:val="11"/>
        <w:numPr>
          <w:ilvl w:val="0"/>
          <w:numId w:val="2"/>
        </w:numPr>
        <w:spacing w:line="360" w:lineRule="auto"/>
        <w:ind w:firstLineChars="0"/>
        <w:rPr>
          <w:rFonts w:ascii="Hiragino Sans GB W3" w:hAnsi="Hiragino Sans GB W3" w:eastAsia="Hiragino Sans GB W3"/>
          <w:color w:val="000000"/>
          <w:sz w:val="28"/>
          <w:szCs w:val="28"/>
        </w:rPr>
      </w:pPr>
      <w:r>
        <w:rPr>
          <w:rFonts w:hint="eastAsia" w:ascii="Hiragino Sans GB W3" w:hAnsi="Hiragino Sans GB W3" w:eastAsia="Hiragino Sans GB W3"/>
          <w:b/>
          <w:color w:val="C00000"/>
          <w:sz w:val="28"/>
          <w:szCs w:val="28"/>
        </w:rPr>
        <w:t>权威教授：</w:t>
      </w:r>
      <w:r>
        <w:rPr>
          <w:rFonts w:hint="eastAsia" w:ascii="Hiragino Sans GB W3" w:hAnsi="Hiragino Sans GB W3" w:eastAsia="Hiragino Sans GB W3"/>
          <w:color w:val="000000"/>
          <w:sz w:val="28"/>
          <w:szCs w:val="28"/>
        </w:rPr>
        <w:t xml:space="preserve">大师名家政要，水木清华 </w:t>
      </w:r>
    </w:p>
    <w:p>
      <w:pPr>
        <w:pStyle w:val="11"/>
        <w:numPr>
          <w:ilvl w:val="0"/>
          <w:numId w:val="2"/>
        </w:numPr>
        <w:spacing w:line="360" w:lineRule="auto"/>
        <w:ind w:firstLineChars="0"/>
        <w:rPr>
          <w:rFonts w:ascii="Hiragino Sans GB W3" w:hAnsi="Hiragino Sans GB W3" w:eastAsia="Hiragino Sans GB W3"/>
          <w:color w:val="000000"/>
          <w:sz w:val="28"/>
          <w:szCs w:val="28"/>
        </w:rPr>
      </w:pPr>
      <w:r>
        <w:rPr>
          <w:rFonts w:hint="eastAsia" w:ascii="Hiragino Sans GB W3" w:hAnsi="Hiragino Sans GB W3" w:eastAsia="Hiragino Sans GB W3"/>
          <w:b/>
          <w:color w:val="C00000"/>
          <w:sz w:val="28"/>
          <w:szCs w:val="28"/>
        </w:rPr>
        <w:t>创新实战：</w:t>
      </w:r>
      <w:r>
        <w:rPr>
          <w:rFonts w:hint="eastAsia" w:ascii="Hiragino Sans GB W3" w:hAnsi="Hiragino Sans GB W3" w:eastAsia="Hiragino Sans GB W3"/>
          <w:color w:val="000000"/>
          <w:sz w:val="28"/>
          <w:szCs w:val="28"/>
        </w:rPr>
        <w:t xml:space="preserve">案例引导反诘，实用为先   </w:t>
      </w:r>
    </w:p>
    <w:p>
      <w:pPr>
        <w:pStyle w:val="11"/>
        <w:numPr>
          <w:ilvl w:val="0"/>
          <w:numId w:val="2"/>
        </w:numPr>
        <w:spacing w:line="360" w:lineRule="auto"/>
        <w:ind w:firstLineChars="0"/>
        <w:rPr>
          <w:rFonts w:ascii="Hiragino Sans GB W3" w:hAnsi="Hiragino Sans GB W3" w:eastAsia="Hiragino Sans GB W3"/>
          <w:color w:val="000000"/>
          <w:sz w:val="28"/>
          <w:szCs w:val="28"/>
        </w:rPr>
      </w:pPr>
      <w:r>
        <w:rPr>
          <w:rFonts w:ascii="Hiragino Sans GB W3" w:hAnsi="Hiragino Sans GB W3" w:eastAsia="Hiragino Sans GB W3"/>
          <w:b/>
          <w:color w:val="C00000"/>
          <w:sz w:val="28"/>
          <w:szCs w:val="28"/>
        </w:rPr>
        <w:t>EDP</w:t>
      </w:r>
      <w:r>
        <w:rPr>
          <w:rFonts w:hint="eastAsia" w:ascii="Hiragino Sans GB W3" w:hAnsi="Hiragino Sans GB W3" w:eastAsia="Hiragino Sans GB W3"/>
          <w:b/>
          <w:color w:val="C00000"/>
          <w:sz w:val="28"/>
          <w:szCs w:val="28"/>
        </w:rPr>
        <w:t>设计：</w:t>
      </w:r>
      <w:r>
        <w:rPr>
          <w:rFonts w:hint="eastAsia" w:ascii="Hiragino Sans GB W3" w:hAnsi="Hiragino Sans GB W3" w:eastAsia="Hiragino Sans GB W3"/>
          <w:color w:val="000000"/>
          <w:sz w:val="28"/>
          <w:szCs w:val="28"/>
        </w:rPr>
        <w:t xml:space="preserve">经典营销案例，本土特色 </w:t>
      </w:r>
    </w:p>
    <w:p>
      <w:pPr>
        <w:widowControl/>
        <w:spacing w:before="312" w:beforeLines="100"/>
        <w:jc w:val="left"/>
        <w:rPr>
          <w:rFonts w:ascii="Hiragino Sans GB W3" w:hAnsi="Hiragino Sans GB W3" w:eastAsia="Hiragino Sans GB W3" w:cs="Times New Roman (正文 CS 字体)"/>
          <w:b/>
          <w:color w:val="C00000"/>
          <w:sz w:val="30"/>
          <w:szCs w:val="30"/>
          <w:shd w:val="clear" w:color="auto" w:fill="FFFFFF"/>
        </w:rPr>
      </w:pPr>
      <w:r>
        <w:rPr>
          <w:rFonts w:hint="eastAsia" w:ascii="Hiragino Sans GB W3" w:hAnsi="Hiragino Sans GB W3" w:eastAsia="Hiragino Sans GB W3" w:cs="Times New Roman (正文 CS 字体)"/>
          <w:b/>
          <w:color w:val="C00000"/>
          <w:spacing w:val="10"/>
          <w:sz w:val="30"/>
          <w:szCs w:val="30"/>
        </w:rPr>
        <w:t>「授课师资」</w:t>
      </w:r>
    </w:p>
    <w:p>
      <w:pPr>
        <w:widowControl/>
        <w:jc w:val="left"/>
        <w:rPr>
          <w:rFonts w:ascii="Hiragino Sans GB W3" w:hAnsi="Hiragino Sans GB W3" w:eastAsia="Hiragino Sans GB W3" w:cs="宋体"/>
          <w:kern w:val="0"/>
          <w:sz w:val="28"/>
          <w:szCs w:val="28"/>
        </w:rPr>
      </w:pPr>
      <w:r>
        <w:rPr>
          <w:rFonts w:hint="eastAsia" w:ascii="Hiragino Sans GB W3" w:hAnsi="Hiragino Sans GB W3" w:eastAsia="Hiragino Sans GB W3" w:cs="宋体"/>
          <w:b/>
          <w:kern w:val="0"/>
          <w:sz w:val="30"/>
          <w:szCs w:val="30"/>
        </w:rPr>
        <w:t>1、</w:t>
      </w:r>
      <w:r>
        <w:rPr>
          <w:rFonts w:hint="eastAsia" w:ascii="Hiragino Sans GB W3" w:hAnsi="Hiragino Sans GB W3" w:eastAsia="Hiragino Sans GB W3" w:cs="宋体"/>
          <w:kern w:val="0"/>
          <w:sz w:val="28"/>
          <w:szCs w:val="28"/>
        </w:rPr>
        <w:t>来自清华大学、北京大学等著名学府的知名教授、学者。</w:t>
      </w:r>
    </w:p>
    <w:p>
      <w:pPr>
        <w:widowControl/>
        <w:jc w:val="left"/>
        <w:rPr>
          <w:rFonts w:ascii="Hiragino Sans GB W3" w:hAnsi="Hiragino Sans GB W3" w:eastAsia="Hiragino Sans GB W3" w:cs="宋体"/>
          <w:kern w:val="0"/>
          <w:sz w:val="28"/>
          <w:szCs w:val="28"/>
        </w:rPr>
      </w:pPr>
      <w:r>
        <w:rPr>
          <w:rFonts w:hint="eastAsia" w:ascii="Hiragino Sans GB W3" w:hAnsi="Hiragino Sans GB W3" w:eastAsia="Hiragino Sans GB W3" w:cs="宋体"/>
          <w:b/>
          <w:kern w:val="0"/>
          <w:sz w:val="30"/>
          <w:szCs w:val="30"/>
        </w:rPr>
        <w:t>2、</w:t>
      </w:r>
      <w:r>
        <w:rPr>
          <w:rFonts w:hint="eastAsia" w:ascii="Hiragino Sans GB W3" w:hAnsi="Hiragino Sans GB W3" w:eastAsia="Hiragino Sans GB W3" w:cs="宋体"/>
          <w:kern w:val="0"/>
          <w:sz w:val="28"/>
          <w:szCs w:val="28"/>
        </w:rPr>
        <w:t>行业主管部门制定政策的专家和行业协会顾问。</w:t>
      </w:r>
    </w:p>
    <w:p>
      <w:pPr>
        <w:widowControl/>
        <w:jc w:val="left"/>
        <w:rPr>
          <w:rFonts w:ascii="Hiragino Sans GB W3" w:hAnsi="Hiragino Sans GB W3" w:eastAsia="Hiragino Sans GB W3" w:cs="宋体"/>
          <w:kern w:val="0"/>
          <w:sz w:val="28"/>
          <w:szCs w:val="28"/>
        </w:rPr>
      </w:pPr>
      <w:r>
        <w:rPr>
          <w:rFonts w:hint="eastAsia" w:ascii="Hiragino Sans GB W3" w:hAnsi="Hiragino Sans GB W3" w:eastAsia="Hiragino Sans GB W3" w:cs="宋体"/>
          <w:b/>
          <w:kern w:val="0"/>
          <w:sz w:val="30"/>
          <w:szCs w:val="30"/>
        </w:rPr>
        <w:t>3、</w:t>
      </w:r>
      <w:r>
        <w:rPr>
          <w:rFonts w:hint="eastAsia" w:ascii="Hiragino Sans GB W3" w:hAnsi="Hiragino Sans GB W3" w:eastAsia="Hiragino Sans GB W3" w:cs="宋体"/>
          <w:kern w:val="0"/>
          <w:sz w:val="28"/>
          <w:szCs w:val="28"/>
        </w:rPr>
        <w:t>著名营销实战专家、著名企业家。</w:t>
      </w:r>
    </w:p>
    <w:p>
      <w:pPr>
        <w:widowControl/>
        <w:spacing w:before="312" w:beforeLines="100"/>
        <w:jc w:val="left"/>
        <w:rPr>
          <w:rFonts w:ascii="Hiragino Sans GB W3" w:hAnsi="Hiragino Sans GB W3" w:eastAsia="Hiragino Sans GB W3" w:cs="Times New Roman (正文 CS 字体)"/>
          <w:b/>
          <w:color w:val="C00000"/>
          <w:sz w:val="30"/>
          <w:szCs w:val="30"/>
          <w:shd w:val="clear" w:color="auto" w:fill="FFFFFF"/>
        </w:rPr>
      </w:pPr>
      <w:r>
        <w:rPr>
          <w:rFonts w:hint="eastAsia" w:ascii="Hiragino Sans GB W3" w:hAnsi="Hiragino Sans GB W3" w:eastAsia="Hiragino Sans GB W3" w:cs="Times New Roman (正文 CS 字体)"/>
          <w:b/>
          <w:color w:val="C00000"/>
          <w:spacing w:val="10"/>
          <w:sz w:val="30"/>
          <w:szCs w:val="30"/>
        </w:rPr>
        <w:t>「</w:t>
      </w:r>
      <w:r>
        <w:rPr>
          <w:rFonts w:hint="eastAsia" w:ascii="Hiragino Sans GB W3" w:hAnsi="Hiragino Sans GB W3" w:eastAsia="Hiragino Sans GB W3" w:cs="Times New Roman (正文 CS 字体)"/>
          <w:b/>
          <w:color w:val="C00000"/>
          <w:sz w:val="30"/>
          <w:szCs w:val="30"/>
          <w:shd w:val="clear" w:color="auto" w:fill="FFFFFF"/>
        </w:rPr>
        <w:t>核心课程</w:t>
      </w:r>
      <w:r>
        <w:rPr>
          <w:rFonts w:hint="eastAsia" w:ascii="Hiragino Sans GB W3" w:hAnsi="Hiragino Sans GB W3" w:eastAsia="Hiragino Sans GB W3" w:cs="Times New Roman (正文 CS 字体)"/>
          <w:b/>
          <w:color w:val="C00000"/>
          <w:spacing w:val="10"/>
          <w:sz w:val="30"/>
          <w:szCs w:val="30"/>
        </w:rPr>
        <w:t>」</w:t>
      </w:r>
    </w:p>
    <w:p>
      <w:pPr>
        <w:widowControl/>
        <w:spacing w:line="960" w:lineRule="auto"/>
        <w:jc w:val="left"/>
        <w:rPr>
          <w:rFonts w:ascii="Hiragino Sans GB W3" w:hAnsi="Hiragino Sans GB W3" w:eastAsia="Hiragino Sans GB W3"/>
          <w:b/>
          <w:color w:val="C00000"/>
          <w:sz w:val="28"/>
          <w:szCs w:val="28"/>
        </w:rPr>
      </w:pPr>
      <w:r>
        <w:rPr>
          <w:rFonts w:hint="eastAsia" w:ascii="Hiragino Sans GB W3" w:hAnsi="Hiragino Sans GB W3" w:eastAsia="Hiragino Sans GB W3" w:cs="Times New Roman (正文 CS 字体)"/>
          <w:b/>
          <w:color w:val="C00000"/>
          <w:sz w:val="28"/>
          <w:szCs w:val="28"/>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193675</wp:posOffset>
                </wp:positionV>
                <wp:extent cx="360045" cy="360045"/>
                <wp:effectExtent l="0" t="0" r="0" b="0"/>
                <wp:wrapNone/>
                <wp:docPr id="3" name="椭圆 3"/>
                <wp:cNvGraphicFramePr/>
                <a:graphic xmlns:a="http://schemas.openxmlformats.org/drawingml/2006/main">
                  <a:graphicData uri="http://schemas.microsoft.com/office/word/2010/wordprocessingShape">
                    <wps:wsp>
                      <wps:cNvSpPr/>
                      <wps:spPr>
                        <a:xfrm>
                          <a:off x="0" y="0"/>
                          <a:ext cx="360000" cy="3600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Hiragino Sans GB W3" w:hAnsi="Hiragino Sans GB W3" w:eastAsia="Hiragino Sans GB W3"/>
                                <w:b/>
                                <w:color w:val="CCE8CF" w:themeColor="background1"/>
                                <w:sz w:val="20"/>
                                <w:szCs w:val="20"/>
                                <w14:textFill>
                                  <w14:solidFill>
                                    <w14:schemeClr w14:val="bg1"/>
                                  </w14:solidFill>
                                </w14:textFill>
                              </w:rPr>
                            </w:pPr>
                            <w:r>
                              <w:rPr>
                                <w:rFonts w:hint="eastAsia" w:ascii="Hiragino Sans GB W3" w:hAnsi="Hiragino Sans GB W3" w:eastAsia="Hiragino Sans GB W3"/>
                                <w:b/>
                                <w:color w:val="CCE8CF" w:themeColor="background1"/>
                                <w:sz w:val="20"/>
                                <w:szCs w:val="20"/>
                                <w14:textFill>
                                  <w14:solidFill>
                                    <w14:schemeClr w14:val="bg1"/>
                                  </w14:solidFill>
                                </w14:textFill>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35pt;margin-top:15.25pt;height:28.35pt;width:28.35pt;z-index:251660288;v-text-anchor:middle;mso-width-relative:page;mso-height-relative:page;" fillcolor="#C00000" filled="t" stroked="f" coordsize="21600,21600" o:gfxdata="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jtVZYtYAAAAGAQAADwAA&#10;AAAAAAABACAAAAAiAAAAZHJzL2Rvd25yZXYueG1sUEsBAhQAFAAAAAgAh07iQNPkW45RAgAAigQA&#10;AA4AAAAAAAAAAQAgAAAAJQEAAGRycy9lMm9Eb2MueG1sUEsFBgAAAAAGAAYAWQEAAOgFAAAAAA==&#10;">
                <v:fill on="t" focussize="0,0"/>
                <v:stroke on="f" weight="1pt" miterlimit="8" joinstyle="miter"/>
                <v:imagedata o:title=""/>
                <o:lock v:ext="edit" aspectratio="f"/>
                <v:textbox>
                  <w:txbxContent>
                    <w:p>
                      <w:pPr>
                        <w:jc w:val="center"/>
                        <w:rPr>
                          <w:rFonts w:ascii="Hiragino Sans GB W3" w:hAnsi="Hiragino Sans GB W3" w:eastAsia="Hiragino Sans GB W3"/>
                          <w:b/>
                          <w:color w:val="CCE8CF" w:themeColor="background1"/>
                          <w:sz w:val="20"/>
                          <w:szCs w:val="20"/>
                          <w14:textFill>
                            <w14:solidFill>
                              <w14:schemeClr w14:val="bg1"/>
                            </w14:solidFill>
                          </w14:textFill>
                        </w:rPr>
                      </w:pPr>
                      <w:r>
                        <w:rPr>
                          <w:rFonts w:hint="eastAsia" w:ascii="Hiragino Sans GB W3" w:hAnsi="Hiragino Sans GB W3" w:eastAsia="Hiragino Sans GB W3"/>
                          <w:b/>
                          <w:color w:val="CCE8CF" w:themeColor="background1"/>
                          <w:sz w:val="20"/>
                          <w:szCs w:val="20"/>
                          <w14:textFill>
                            <w14:solidFill>
                              <w14:schemeClr w14:val="bg1"/>
                            </w14:solidFill>
                          </w14:textFill>
                        </w:rPr>
                        <w:t>1</w:t>
                      </w:r>
                    </w:p>
                  </w:txbxContent>
                </v:textbox>
              </v:shape>
            </w:pict>
          </mc:Fallback>
        </mc:AlternateContent>
      </w:r>
      <w:r>
        <w:rPr>
          <w:rFonts w:hint="eastAsia" w:ascii="Hiragino Sans GB W3" w:hAnsi="Hiragino Sans GB W3" w:eastAsia="Hiragino Sans GB W3" w:cs="Times New Roman (正文 CS 字体)"/>
          <w:b/>
          <w:color w:val="C00000"/>
          <w:sz w:val="28"/>
          <w:szCs w:val="28"/>
          <w:shd w:val="clear" w:color="auto" w:fill="FFFFFF"/>
        </w:rPr>
        <w:t xml:space="preserve"> </w:t>
      </w:r>
      <w:r>
        <w:rPr>
          <w:rFonts w:ascii="Hiragino Sans GB W3" w:hAnsi="Hiragino Sans GB W3" w:eastAsia="Hiragino Sans GB W3" w:cs="Times New Roman (正文 CS 字体)"/>
          <w:b/>
          <w:color w:val="C00000"/>
          <w:sz w:val="28"/>
          <w:szCs w:val="28"/>
          <w:shd w:val="clear" w:color="auto" w:fill="FFFFFF"/>
        </w:rPr>
        <w:t xml:space="preserve">     </w:t>
      </w:r>
      <w:r>
        <w:rPr>
          <w:rFonts w:hint="eastAsia" w:ascii="Hiragino Sans GB W3" w:hAnsi="Hiragino Sans GB W3" w:eastAsia="Hiragino Sans GB W3"/>
          <w:b/>
          <w:color w:val="C00000"/>
          <w:sz w:val="28"/>
          <w:szCs w:val="28"/>
        </w:rPr>
        <w:t>21世纪工商核心课</w:t>
      </w:r>
    </w:p>
    <w:p>
      <w:pPr>
        <w:widowControl/>
        <w:spacing w:line="360" w:lineRule="auto"/>
        <w:jc w:val="left"/>
        <w:rPr>
          <w:rFonts w:ascii="Hiragino Sans GB W3" w:hAnsi="Hiragino Sans GB W3" w:eastAsia="Hiragino Sans GB W3"/>
          <w:b/>
          <w:color w:val="C00000"/>
          <w:sz w:val="24"/>
        </w:rPr>
      </w:pPr>
      <w:r>
        <w:rPr>
          <w:rFonts w:hint="eastAsia" w:ascii="Hiragino Sans GB W3" w:hAnsi="Hiragino Sans GB W3" w:eastAsia="Hiragino Sans GB W3"/>
          <w:b/>
          <w:color w:val="000000" w:themeColor="text1"/>
          <w:sz w:val="24"/>
          <w14:textFill>
            <w14:solidFill>
              <w14:schemeClr w14:val="tx1"/>
            </w14:solidFill>
          </w14:textFill>
        </w:rPr>
        <w:t>（</w:t>
      </w:r>
      <w:r>
        <w:rPr>
          <w:rFonts w:hint="eastAsia" w:ascii="Hiragino Sans GB W3" w:hAnsi="Hiragino Sans GB W3" w:eastAsia="Hiragino Sans GB W3" w:cs="宋体"/>
          <w:color w:val="000000" w:themeColor="text1"/>
          <w:kern w:val="0"/>
          <w:sz w:val="24"/>
          <w14:textFill>
            <w14:solidFill>
              <w14:schemeClr w14:val="tx1"/>
            </w14:solidFill>
          </w14:textFill>
        </w:rPr>
        <w:t>含人力，资本，战略，市场营销，领导力，财务，品牌，修养学等课程）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2814"/>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14" w:type="dxa"/>
            <w:vAlign w:val="center"/>
          </w:tcPr>
          <w:p>
            <w:pPr>
              <w:widowControl/>
              <w:jc w:val="center"/>
              <w:rPr>
                <w:rFonts w:ascii="Hiragino Sans GB W3" w:hAnsi="Hiragino Sans GB W3" w:eastAsia="Hiragino Sans GB W3" w:cs="Times New Roman (正文 CS 字体)"/>
                <w:color w:val="000000" w:themeColor="text1"/>
                <w:sz w:val="20"/>
                <w:szCs w:val="20"/>
                <w:shd w:val="clear" w:color="auto" w:fill="FFFFFF"/>
                <w14:textFill>
                  <w14:solidFill>
                    <w14:schemeClr w14:val="tx1"/>
                  </w14:solidFill>
                </w14:textFill>
              </w:rPr>
            </w:pPr>
            <w:r>
              <w:rPr>
                <w:rFonts w:hint="eastAsia" w:ascii="Hiragino Sans GB W3" w:hAnsi="Hiragino Sans GB W3" w:eastAsia="Hiragino Sans GB W3" w:cs="宋体"/>
                <w:kern w:val="0"/>
                <w:szCs w:val="21"/>
              </w:rPr>
              <w:t>战略管理</w:t>
            </w:r>
          </w:p>
        </w:tc>
        <w:tc>
          <w:tcPr>
            <w:tcW w:w="2814" w:type="dxa"/>
            <w:vAlign w:val="center"/>
          </w:tcPr>
          <w:p>
            <w:pPr>
              <w:widowControl/>
              <w:spacing w:line="280" w:lineRule="exact"/>
              <w:jc w:val="center"/>
              <w:rPr>
                <w:rFonts w:ascii="Hiragino Sans GB W3" w:hAnsi="Hiragino Sans GB W3" w:eastAsia="Hiragino Sans GB W3" w:cs="宋体"/>
                <w:color w:val="000000"/>
                <w:kern w:val="0"/>
                <w:sz w:val="20"/>
                <w:szCs w:val="20"/>
              </w:rPr>
            </w:pPr>
            <w:r>
              <w:rPr>
                <w:rFonts w:hint="eastAsia" w:ascii="Hiragino Sans GB W3" w:hAnsi="Hiragino Sans GB W3" w:eastAsia="Hiragino Sans GB W3"/>
                <w:color w:val="000000"/>
                <w:szCs w:val="21"/>
              </w:rPr>
              <w:t>中国古代管理哲学思想</w:t>
            </w:r>
          </w:p>
        </w:tc>
        <w:tc>
          <w:tcPr>
            <w:tcW w:w="2662" w:type="dxa"/>
            <w:vAlign w:val="center"/>
          </w:tcPr>
          <w:p>
            <w:pPr>
              <w:widowControl/>
              <w:spacing w:line="280" w:lineRule="exact"/>
              <w:jc w:val="center"/>
              <w:rPr>
                <w:rFonts w:ascii="Hiragino Sans GB W3" w:hAnsi="Hiragino Sans GB W3" w:eastAsia="Hiragino Sans GB W3" w:cs="宋体"/>
                <w:color w:val="000000"/>
                <w:kern w:val="0"/>
                <w:sz w:val="20"/>
                <w:szCs w:val="20"/>
              </w:rPr>
            </w:pPr>
            <w:r>
              <w:rPr>
                <w:rFonts w:hint="eastAsia" w:ascii="Hiragino Sans GB W3" w:hAnsi="Hiragino Sans GB W3" w:eastAsia="Hiragino Sans GB W3" w:cs="宋体"/>
                <w:kern w:val="0"/>
                <w:szCs w:val="21"/>
              </w:rPr>
              <w:t>新资本风口-众筹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14" w:type="dxa"/>
            <w:vAlign w:val="center"/>
          </w:tcPr>
          <w:p>
            <w:pPr>
              <w:widowControl/>
              <w:jc w:val="center"/>
              <w:rPr>
                <w:rFonts w:ascii="Hiragino Sans GB W3" w:hAnsi="Hiragino Sans GB W3" w:eastAsia="Hiragino Sans GB W3" w:cs="Times New Roman (正文 CS 字体)"/>
                <w:color w:val="000000" w:themeColor="text1"/>
                <w:sz w:val="20"/>
                <w:szCs w:val="20"/>
                <w:shd w:val="clear" w:color="auto" w:fill="FFFFFF"/>
                <w14:textFill>
                  <w14:solidFill>
                    <w14:schemeClr w14:val="tx1"/>
                  </w14:solidFill>
                </w14:textFill>
              </w:rPr>
            </w:pPr>
            <w:r>
              <w:rPr>
                <w:rFonts w:hint="eastAsia" w:ascii="Hiragino Sans GB W3" w:hAnsi="Hiragino Sans GB W3" w:eastAsia="Hiragino Sans GB W3" w:cs="宋体"/>
                <w:kern w:val="0"/>
                <w:szCs w:val="21"/>
              </w:rPr>
              <w:t>宏观经济政策分析</w:t>
            </w:r>
          </w:p>
        </w:tc>
        <w:tc>
          <w:tcPr>
            <w:tcW w:w="2814" w:type="dxa"/>
            <w:vAlign w:val="center"/>
          </w:tcPr>
          <w:p>
            <w:pPr>
              <w:widowControl/>
              <w:jc w:val="center"/>
              <w:rPr>
                <w:rFonts w:ascii="Hiragino Sans GB W3" w:hAnsi="Hiragino Sans GB W3" w:eastAsia="Hiragino Sans GB W3" w:cs="Times New Roman (正文 CS 字体)"/>
                <w:color w:val="000000" w:themeColor="text1"/>
                <w:sz w:val="20"/>
                <w:szCs w:val="20"/>
                <w:shd w:val="clear" w:color="auto" w:fill="FFFFFF"/>
                <w14:textFill>
                  <w14:solidFill>
                    <w14:schemeClr w14:val="tx1"/>
                  </w14:solidFill>
                </w14:textFill>
              </w:rPr>
            </w:pPr>
            <w:r>
              <w:rPr>
                <w:rFonts w:ascii="Hiragino Sans GB W3" w:hAnsi="Hiragino Sans GB W3" w:eastAsia="Hiragino Sans GB W3" w:cs="宋体"/>
                <w:color w:val="222222"/>
                <w:kern w:val="0"/>
              </w:rPr>
              <w:t>资本运作</w:t>
            </w:r>
            <w:r>
              <w:rPr>
                <w:rFonts w:hint="eastAsia" w:ascii="Hiragino Sans GB W3" w:hAnsi="Hiragino Sans GB W3" w:eastAsia="Hiragino Sans GB W3" w:cs="宋体"/>
                <w:color w:val="222222"/>
                <w:kern w:val="0"/>
              </w:rPr>
              <w:t>---</w:t>
            </w:r>
            <w:r>
              <w:rPr>
                <w:rFonts w:ascii="Hiragino Sans GB W3" w:hAnsi="Hiragino Sans GB W3" w:eastAsia="Hiragino Sans GB W3" w:cs="宋体"/>
                <w:color w:val="222222"/>
                <w:kern w:val="0"/>
              </w:rPr>
              <w:t>通往象牙塔之路</w:t>
            </w:r>
          </w:p>
        </w:tc>
        <w:tc>
          <w:tcPr>
            <w:tcW w:w="2662" w:type="dxa"/>
            <w:vAlign w:val="center"/>
          </w:tcPr>
          <w:p>
            <w:pPr>
              <w:widowControl/>
              <w:jc w:val="center"/>
              <w:rPr>
                <w:rFonts w:ascii="Hiragino Sans GB W3" w:hAnsi="Hiragino Sans GB W3" w:eastAsia="Hiragino Sans GB W3" w:cs="宋体"/>
                <w:color w:val="000000"/>
                <w:kern w:val="0"/>
                <w:sz w:val="20"/>
                <w:szCs w:val="20"/>
              </w:rPr>
            </w:pPr>
            <w:r>
              <w:rPr>
                <w:rFonts w:hint="eastAsia" w:ascii="Hiragino Sans GB W3" w:hAnsi="Hiragino Sans GB W3" w:eastAsia="Hiragino Sans GB W3" w:cs="宋体"/>
                <w:kern w:val="0"/>
                <w:szCs w:val="21"/>
              </w:rPr>
              <w:t>危机管理与新媒体沟通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14" w:type="dxa"/>
            <w:vAlign w:val="center"/>
          </w:tcPr>
          <w:p>
            <w:pPr>
              <w:widowControl/>
              <w:jc w:val="center"/>
              <w:rPr>
                <w:rFonts w:ascii="Hiragino Sans GB W3" w:hAnsi="Hiragino Sans GB W3" w:eastAsia="Hiragino Sans GB W3" w:cs="Times New Roman (正文 CS 字体)"/>
                <w:color w:val="000000" w:themeColor="text1"/>
                <w:sz w:val="20"/>
                <w:szCs w:val="20"/>
                <w:shd w:val="clear" w:color="auto" w:fill="FFFFFF"/>
                <w14:textFill>
                  <w14:solidFill>
                    <w14:schemeClr w14:val="tx1"/>
                  </w14:solidFill>
                </w14:textFill>
              </w:rPr>
            </w:pPr>
            <w:r>
              <w:rPr>
                <w:rFonts w:hint="eastAsia" w:ascii="Hiragino Sans GB W3" w:hAnsi="Hiragino Sans GB W3" w:eastAsia="Hiragino Sans GB W3" w:cs="宋体"/>
                <w:kern w:val="0"/>
                <w:szCs w:val="21"/>
              </w:rPr>
              <w:t>传统企业如何互联网转型</w:t>
            </w:r>
          </w:p>
        </w:tc>
        <w:tc>
          <w:tcPr>
            <w:tcW w:w="2814" w:type="dxa"/>
            <w:vAlign w:val="center"/>
          </w:tcPr>
          <w:p>
            <w:pPr>
              <w:widowControl/>
              <w:jc w:val="center"/>
              <w:rPr>
                <w:rFonts w:ascii="Hiragino Sans GB W3" w:hAnsi="Hiragino Sans GB W3" w:eastAsia="Hiragino Sans GB W3" w:cs="Times New Roman (正文 CS 字体)"/>
                <w:color w:val="000000" w:themeColor="text1"/>
                <w:sz w:val="20"/>
                <w:szCs w:val="20"/>
                <w:shd w:val="clear" w:color="auto" w:fill="FFFFFF"/>
                <w14:textFill>
                  <w14:solidFill>
                    <w14:schemeClr w14:val="tx1"/>
                  </w14:solidFill>
                </w14:textFill>
              </w:rPr>
            </w:pPr>
            <w:r>
              <w:rPr>
                <w:rFonts w:hint="eastAsia" w:ascii="Hiragino Sans GB W3" w:hAnsi="Hiragino Sans GB W3" w:eastAsia="Hiragino Sans GB W3"/>
                <w:color w:val="000000"/>
                <w:szCs w:val="21"/>
              </w:rPr>
              <w:t>消费心理学与差异化营销</w:t>
            </w:r>
          </w:p>
        </w:tc>
        <w:tc>
          <w:tcPr>
            <w:tcW w:w="2662" w:type="dxa"/>
            <w:vAlign w:val="center"/>
          </w:tcPr>
          <w:p>
            <w:pPr>
              <w:widowControl/>
              <w:jc w:val="center"/>
              <w:rPr>
                <w:rFonts w:ascii="Hiragino Sans GB W3" w:hAnsi="Hiragino Sans GB W3" w:eastAsia="Hiragino Sans GB W3" w:cs="宋体"/>
                <w:color w:val="000000"/>
                <w:kern w:val="0"/>
                <w:sz w:val="20"/>
                <w:szCs w:val="20"/>
              </w:rPr>
            </w:pPr>
            <w:r>
              <w:rPr>
                <w:rFonts w:hint="eastAsia" w:ascii="Hiragino Sans GB W3" w:hAnsi="Hiragino Sans GB W3" w:eastAsia="Hiragino Sans GB W3" w:cs="宋体"/>
                <w:kern w:val="0"/>
                <w:szCs w:val="21"/>
              </w:rPr>
              <w:t>市场营销与品牌传播</w:t>
            </w:r>
          </w:p>
        </w:tc>
      </w:tr>
    </w:tbl>
    <w:p>
      <w:pPr>
        <w:widowControl/>
        <w:spacing w:line="960" w:lineRule="auto"/>
        <w:jc w:val="left"/>
        <w:rPr>
          <w:rFonts w:ascii="Hiragino Sans GB W3" w:hAnsi="Hiragino Sans GB W3" w:eastAsia="Hiragino Sans GB W3"/>
          <w:b/>
          <w:color w:val="C00000"/>
          <w:sz w:val="28"/>
          <w:szCs w:val="28"/>
        </w:rPr>
      </w:pPr>
      <w:r>
        <w:rPr>
          <w:rFonts w:hint="eastAsia" w:ascii="Hiragino Sans GB W3" w:hAnsi="Hiragino Sans GB W3" w:eastAsia="Hiragino Sans GB W3" w:cs="Times New Roman (正文 CS 字体)"/>
          <w:b/>
          <w:color w:val="C0000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188595</wp:posOffset>
                </wp:positionV>
                <wp:extent cx="360045" cy="360045"/>
                <wp:effectExtent l="0" t="0" r="0" b="0"/>
                <wp:wrapNone/>
                <wp:docPr id="4" name="椭圆 4"/>
                <wp:cNvGraphicFramePr/>
                <a:graphic xmlns:a="http://schemas.openxmlformats.org/drawingml/2006/main">
                  <a:graphicData uri="http://schemas.microsoft.com/office/word/2010/wordprocessingShape">
                    <wps:wsp>
                      <wps:cNvSpPr/>
                      <wps:spPr>
                        <a:xfrm>
                          <a:off x="0" y="0"/>
                          <a:ext cx="360000" cy="3600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Hiragino Sans GB W3" w:hAnsi="Hiragino Sans GB W3" w:eastAsia="Hiragino Sans GB W3"/>
                                <w:b/>
                                <w:color w:val="CCE8CF" w:themeColor="background1"/>
                                <w:sz w:val="20"/>
                                <w:szCs w:val="20"/>
                                <w14:textFill>
                                  <w14:solidFill>
                                    <w14:schemeClr w14:val="bg1"/>
                                  </w14:solidFill>
                                </w14:textFill>
                              </w:rPr>
                            </w:pPr>
                            <w:r>
                              <w:rPr>
                                <w:rFonts w:ascii="Hiragino Sans GB W3" w:hAnsi="Hiragino Sans GB W3" w:eastAsia="Hiragino Sans GB W3"/>
                                <w:b/>
                                <w:color w:val="CCE8CF" w:themeColor="background1"/>
                                <w:sz w:val="20"/>
                                <w:szCs w:val="20"/>
                                <w14:textFill>
                                  <w14:solidFill>
                                    <w14:schemeClr w14:val="bg1"/>
                                  </w14:solidFill>
                                </w14:textFill>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0pt;margin-top:14.85pt;height:28.35pt;width:28.35pt;z-index:251662336;v-text-anchor:middle;mso-width-relative:page;mso-height-relative:page;" fillcolor="#C00000" filled="t" stroked="f" coordsize="21600,21600" o:gfxdata="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vA+zndYAAAAFAQAADwAA&#10;AAAAAAABACAAAAAiAAAAZHJzL2Rvd25yZXYueG1sUEsBAhQAFAAAAAgAh07iQO6p3mZRAgAAigQA&#10;AA4AAAAAAAAAAQAgAAAAJQEAAGRycy9lMm9Eb2MueG1sUEsFBgAAAAAGAAYAWQEAAOgFAAAAAA==&#10;">
                <v:fill on="t" focussize="0,0"/>
                <v:stroke on="f" weight="1pt" miterlimit="8" joinstyle="miter"/>
                <v:imagedata o:title=""/>
                <o:lock v:ext="edit" aspectratio="f"/>
                <v:textbox>
                  <w:txbxContent>
                    <w:p>
                      <w:pPr>
                        <w:jc w:val="center"/>
                        <w:rPr>
                          <w:rFonts w:ascii="Hiragino Sans GB W3" w:hAnsi="Hiragino Sans GB W3" w:eastAsia="Hiragino Sans GB W3"/>
                          <w:b/>
                          <w:color w:val="CCE8CF" w:themeColor="background1"/>
                          <w:sz w:val="20"/>
                          <w:szCs w:val="20"/>
                          <w14:textFill>
                            <w14:solidFill>
                              <w14:schemeClr w14:val="bg1"/>
                            </w14:solidFill>
                          </w14:textFill>
                        </w:rPr>
                      </w:pPr>
                      <w:r>
                        <w:rPr>
                          <w:rFonts w:ascii="Hiragino Sans GB W3" w:hAnsi="Hiragino Sans GB W3" w:eastAsia="Hiragino Sans GB W3"/>
                          <w:b/>
                          <w:color w:val="CCE8CF" w:themeColor="background1"/>
                          <w:sz w:val="20"/>
                          <w:szCs w:val="20"/>
                          <w14:textFill>
                            <w14:solidFill>
                              <w14:schemeClr w14:val="bg1"/>
                            </w14:solidFill>
                          </w14:textFill>
                        </w:rPr>
                        <w:t>2</w:t>
                      </w:r>
                    </w:p>
                  </w:txbxContent>
                </v:textbox>
              </v:shape>
            </w:pict>
          </mc:Fallback>
        </mc:AlternateContent>
      </w:r>
      <w:r>
        <w:rPr>
          <w:rFonts w:hint="eastAsia" w:ascii="Hiragino Sans GB W3" w:hAnsi="Hiragino Sans GB W3" w:eastAsia="Hiragino Sans GB W3" w:cs="Times New Roman (正文 CS 字体)"/>
          <w:color w:val="C00000"/>
          <w:sz w:val="20"/>
          <w:szCs w:val="20"/>
          <w:shd w:val="clear" w:color="auto" w:fill="FFFFFF"/>
        </w:rPr>
        <w:t xml:space="preserve"> </w:t>
      </w:r>
      <w:r>
        <w:rPr>
          <w:rFonts w:ascii="Hiragino Sans GB W3" w:hAnsi="Hiragino Sans GB W3" w:eastAsia="Hiragino Sans GB W3" w:cs="Times New Roman (正文 CS 字体)"/>
          <w:color w:val="C00000"/>
          <w:sz w:val="20"/>
          <w:szCs w:val="20"/>
          <w:shd w:val="clear" w:color="auto" w:fill="FFFFFF"/>
        </w:rPr>
        <w:t xml:space="preserve">       </w:t>
      </w:r>
      <w:r>
        <w:rPr>
          <w:rFonts w:hint="eastAsia" w:ascii="Hiragino Sans GB W3" w:hAnsi="Hiragino Sans GB W3" w:eastAsia="Hiragino Sans GB W3"/>
          <w:b/>
          <w:color w:val="C00000"/>
          <w:sz w:val="28"/>
          <w:szCs w:val="28"/>
        </w:rPr>
        <w:t>互联网+时代高层管理者课程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2814"/>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14" w:type="dxa"/>
            <w:vAlign w:val="center"/>
          </w:tcPr>
          <w:p>
            <w:pPr>
              <w:widowControl/>
              <w:jc w:val="center"/>
              <w:rPr>
                <w:rFonts w:ascii="Hiragino Sans GB W3" w:hAnsi="Hiragino Sans GB W3" w:eastAsia="Hiragino Sans GB W3" w:cs="Times New Roman (正文 CS 字体)"/>
                <w:color w:val="000000" w:themeColor="text1"/>
                <w:szCs w:val="21"/>
                <w:shd w:val="clear" w:color="auto" w:fill="FFFFFF"/>
                <w14:textFill>
                  <w14:solidFill>
                    <w14:schemeClr w14:val="tx1"/>
                  </w14:solidFill>
                </w14:textFill>
              </w:rPr>
            </w:pPr>
            <w:r>
              <w:rPr>
                <w:rFonts w:hint="eastAsia" w:ascii="Hiragino Sans GB W3" w:hAnsi="Hiragino Sans GB W3" w:eastAsia="Hiragino Sans GB W3"/>
                <w:color w:val="000000"/>
                <w:szCs w:val="21"/>
              </w:rPr>
              <w:t>大数据时代下营销战略创新 </w:t>
            </w:r>
          </w:p>
        </w:tc>
        <w:tc>
          <w:tcPr>
            <w:tcW w:w="2814" w:type="dxa"/>
            <w:vAlign w:val="center"/>
          </w:tcPr>
          <w:p>
            <w:pPr>
              <w:widowControl/>
              <w:spacing w:line="280" w:lineRule="exact"/>
              <w:jc w:val="center"/>
              <w:rPr>
                <w:rFonts w:ascii="Hiragino Sans GB W3" w:hAnsi="Hiragino Sans GB W3" w:eastAsia="Hiragino Sans GB W3" w:cs="宋体"/>
                <w:color w:val="000000"/>
                <w:kern w:val="0"/>
                <w:szCs w:val="21"/>
              </w:rPr>
            </w:pPr>
            <w:r>
              <w:rPr>
                <w:rFonts w:hint="eastAsia" w:ascii="Hiragino Sans GB W3" w:hAnsi="Hiragino Sans GB W3" w:eastAsia="Hiragino Sans GB W3"/>
                <w:color w:val="000000"/>
                <w:szCs w:val="21"/>
              </w:rPr>
              <w:t>互联网商业模式重构</w:t>
            </w:r>
          </w:p>
        </w:tc>
        <w:tc>
          <w:tcPr>
            <w:tcW w:w="2662" w:type="dxa"/>
            <w:vAlign w:val="center"/>
          </w:tcPr>
          <w:p>
            <w:pPr>
              <w:widowControl/>
              <w:spacing w:line="280" w:lineRule="exact"/>
              <w:jc w:val="center"/>
              <w:rPr>
                <w:rFonts w:ascii="Hiragino Sans GB W3" w:hAnsi="Hiragino Sans GB W3" w:eastAsia="Hiragino Sans GB W3" w:cs="宋体"/>
                <w:color w:val="000000"/>
                <w:kern w:val="0"/>
                <w:szCs w:val="21"/>
              </w:rPr>
            </w:pPr>
            <w:r>
              <w:rPr>
                <w:rFonts w:hint="eastAsia" w:ascii="Hiragino Sans GB W3" w:hAnsi="Hiragino Sans GB W3" w:eastAsia="Hiragino Sans GB W3" w:cs="宋体"/>
                <w:kern w:val="0"/>
                <w:szCs w:val="21"/>
              </w:rPr>
              <w:t>管理心理学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14" w:type="dxa"/>
            <w:vAlign w:val="center"/>
          </w:tcPr>
          <w:p>
            <w:pPr>
              <w:widowControl/>
              <w:jc w:val="center"/>
              <w:rPr>
                <w:rFonts w:ascii="Hiragino Sans GB W3" w:hAnsi="Hiragino Sans GB W3" w:eastAsia="Hiragino Sans GB W3" w:cs="Times New Roman (正文 CS 字体)"/>
                <w:color w:val="000000" w:themeColor="text1"/>
                <w:szCs w:val="21"/>
                <w:shd w:val="clear" w:color="auto" w:fill="FFFFFF"/>
                <w14:textFill>
                  <w14:solidFill>
                    <w14:schemeClr w14:val="tx1"/>
                  </w14:solidFill>
                </w14:textFill>
              </w:rPr>
            </w:pPr>
            <w:r>
              <w:rPr>
                <w:rFonts w:hint="eastAsia" w:ascii="Hiragino Sans GB W3" w:hAnsi="Hiragino Sans GB W3" w:eastAsia="Hiragino Sans GB W3" w:cs="宋体"/>
                <w:kern w:val="0"/>
                <w:szCs w:val="21"/>
              </w:rPr>
              <w:t>鬼谷子谈判学</w:t>
            </w:r>
          </w:p>
        </w:tc>
        <w:tc>
          <w:tcPr>
            <w:tcW w:w="2814" w:type="dxa"/>
            <w:vAlign w:val="center"/>
          </w:tcPr>
          <w:p>
            <w:pPr>
              <w:widowControl/>
              <w:jc w:val="center"/>
              <w:rPr>
                <w:rFonts w:ascii="Hiragino Sans GB W3" w:hAnsi="Hiragino Sans GB W3" w:eastAsia="Hiragino Sans GB W3" w:cs="Times New Roman (正文 CS 字体)"/>
                <w:color w:val="000000" w:themeColor="text1"/>
                <w:szCs w:val="21"/>
                <w:shd w:val="clear" w:color="auto" w:fill="FFFFFF"/>
                <w14:textFill>
                  <w14:solidFill>
                    <w14:schemeClr w14:val="tx1"/>
                  </w14:solidFill>
                </w14:textFill>
              </w:rPr>
            </w:pPr>
            <w:r>
              <w:rPr>
                <w:rFonts w:hint="eastAsia" w:ascii="Hiragino Sans GB W3" w:hAnsi="Hiragino Sans GB W3" w:eastAsia="Hiragino Sans GB W3" w:cs="宋体"/>
                <w:kern w:val="0"/>
                <w:szCs w:val="21"/>
              </w:rPr>
              <w:t>企业人力资源开发与管理</w:t>
            </w:r>
          </w:p>
        </w:tc>
        <w:tc>
          <w:tcPr>
            <w:tcW w:w="2662" w:type="dxa"/>
            <w:vAlign w:val="center"/>
          </w:tcPr>
          <w:p>
            <w:pPr>
              <w:widowControl/>
              <w:jc w:val="center"/>
              <w:rPr>
                <w:rFonts w:ascii="Hiragino Sans GB W3" w:hAnsi="Hiragino Sans GB W3" w:eastAsia="Hiragino Sans GB W3" w:cs="宋体"/>
                <w:color w:val="000000"/>
                <w:kern w:val="0"/>
                <w:szCs w:val="21"/>
              </w:rPr>
            </w:pPr>
            <w:r>
              <w:rPr>
                <w:rFonts w:hint="eastAsia" w:ascii="Hiragino Sans GB W3" w:hAnsi="Hiragino Sans GB W3" w:eastAsia="Hiragino Sans GB W3" w:cs="宋体"/>
                <w:kern w:val="0"/>
                <w:szCs w:val="21"/>
              </w:rPr>
              <w:t>非财务人员财务管理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14" w:type="dxa"/>
            <w:vAlign w:val="center"/>
          </w:tcPr>
          <w:p>
            <w:pPr>
              <w:widowControl/>
              <w:jc w:val="center"/>
              <w:rPr>
                <w:rFonts w:ascii="Hiragino Sans GB W3" w:hAnsi="Hiragino Sans GB W3" w:eastAsia="Hiragino Sans GB W3" w:cs="Times New Roman (正文 CS 字体)"/>
                <w:color w:val="000000" w:themeColor="text1"/>
                <w:szCs w:val="21"/>
                <w:shd w:val="clear" w:color="auto" w:fill="FFFFFF"/>
                <w14:textFill>
                  <w14:solidFill>
                    <w14:schemeClr w14:val="tx1"/>
                  </w14:solidFill>
                </w14:textFill>
              </w:rPr>
            </w:pPr>
            <w:r>
              <w:rPr>
                <w:rFonts w:hint="eastAsia" w:ascii="Hiragino Sans GB W3" w:hAnsi="Hiragino Sans GB W3" w:eastAsia="Hiragino Sans GB W3"/>
                <w:color w:val="000000"/>
                <w:szCs w:val="21"/>
              </w:rPr>
              <w:t>领导用人艺术与激励艺术</w:t>
            </w:r>
          </w:p>
        </w:tc>
        <w:tc>
          <w:tcPr>
            <w:tcW w:w="2814" w:type="dxa"/>
            <w:vAlign w:val="center"/>
          </w:tcPr>
          <w:p>
            <w:pPr>
              <w:widowControl/>
              <w:jc w:val="center"/>
              <w:rPr>
                <w:rFonts w:ascii="Hiragino Sans GB W3" w:hAnsi="Hiragino Sans GB W3" w:eastAsia="Hiragino Sans GB W3" w:cs="Times New Roman (正文 CS 字体)"/>
                <w:color w:val="000000" w:themeColor="text1"/>
                <w:szCs w:val="21"/>
                <w:shd w:val="clear" w:color="auto" w:fill="FFFFFF"/>
                <w14:textFill>
                  <w14:solidFill>
                    <w14:schemeClr w14:val="tx1"/>
                  </w14:solidFill>
                </w14:textFill>
              </w:rPr>
            </w:pPr>
            <w:r>
              <w:rPr>
                <w:rFonts w:hint="eastAsia" w:ascii="Hiragino Sans GB W3" w:hAnsi="Hiragino Sans GB W3" w:eastAsia="Hiragino Sans GB W3"/>
                <w:color w:val="000000"/>
                <w:szCs w:val="21"/>
              </w:rPr>
              <w:t>创新营销学</w:t>
            </w:r>
          </w:p>
        </w:tc>
        <w:tc>
          <w:tcPr>
            <w:tcW w:w="2662" w:type="dxa"/>
            <w:vAlign w:val="center"/>
          </w:tcPr>
          <w:p>
            <w:pPr>
              <w:widowControl/>
              <w:jc w:val="center"/>
              <w:rPr>
                <w:rFonts w:ascii="Hiragino Sans GB W3" w:hAnsi="Hiragino Sans GB W3" w:eastAsia="Hiragino Sans GB W3" w:cs="宋体"/>
                <w:color w:val="000000"/>
                <w:kern w:val="0"/>
                <w:szCs w:val="21"/>
              </w:rPr>
            </w:pPr>
            <w:r>
              <w:rPr>
                <w:rFonts w:hint="eastAsia" w:ascii="Hiragino Sans GB W3" w:hAnsi="Hiragino Sans GB W3" w:eastAsia="Hiragino Sans GB W3"/>
                <w:color w:val="000000"/>
                <w:szCs w:val="21"/>
              </w:rPr>
              <w:t>领导个人魅力提升</w:t>
            </w:r>
          </w:p>
        </w:tc>
      </w:tr>
    </w:tbl>
    <w:p>
      <w:pPr>
        <w:widowControl/>
        <w:spacing w:line="960" w:lineRule="auto"/>
        <w:ind w:firstLine="700" w:firstLineChars="250"/>
        <w:jc w:val="left"/>
        <w:rPr>
          <w:rFonts w:ascii="Hiragino Sans GB W3" w:hAnsi="Hiragino Sans GB W3" w:eastAsia="Hiragino Sans GB W3"/>
          <w:b/>
          <w:color w:val="C00000"/>
          <w:sz w:val="24"/>
        </w:rPr>
      </w:pPr>
      <w:r>
        <w:rPr>
          <w:rFonts w:hint="eastAsia" w:ascii="Hiragino Sans GB W3" w:hAnsi="Hiragino Sans GB W3" w:eastAsia="Hiragino Sans GB W3"/>
          <w:b/>
          <w:color w:val="C00000"/>
          <w:sz w:val="28"/>
          <w:szCs w:val="28"/>
        </w:rPr>
        <mc:AlternateContent>
          <mc:Choice Requires="wps">
            <w:drawing>
              <wp:anchor distT="0" distB="0" distL="114300" distR="114300" simplePos="0" relativeHeight="251664384" behindDoc="0" locked="0" layoutInCell="1" allowOverlap="1">
                <wp:simplePos x="0" y="0"/>
                <wp:positionH relativeFrom="column">
                  <wp:posOffset>-76835</wp:posOffset>
                </wp:positionH>
                <wp:positionV relativeFrom="paragraph">
                  <wp:posOffset>202565</wp:posOffset>
                </wp:positionV>
                <wp:extent cx="360045" cy="360045"/>
                <wp:effectExtent l="0" t="0" r="0" b="0"/>
                <wp:wrapNone/>
                <wp:docPr id="5" name="椭圆 5"/>
                <wp:cNvGraphicFramePr/>
                <a:graphic xmlns:a="http://schemas.openxmlformats.org/drawingml/2006/main">
                  <a:graphicData uri="http://schemas.microsoft.com/office/word/2010/wordprocessingShape">
                    <wps:wsp>
                      <wps:cNvSpPr/>
                      <wps:spPr>
                        <a:xfrm>
                          <a:off x="0" y="0"/>
                          <a:ext cx="360000" cy="3600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Hiragino Sans GB W3" w:hAnsi="Hiragino Sans GB W3" w:eastAsia="Hiragino Sans GB W3"/>
                                <w:b/>
                                <w:color w:val="CCE8CF" w:themeColor="background1"/>
                                <w:sz w:val="20"/>
                                <w:szCs w:val="20"/>
                                <w14:textFill>
                                  <w14:solidFill>
                                    <w14:schemeClr w14:val="bg1"/>
                                  </w14:solidFill>
                                </w14:textFill>
                              </w:rPr>
                            </w:pPr>
                            <w:r>
                              <w:rPr>
                                <w:rFonts w:ascii="Hiragino Sans GB W3" w:hAnsi="Hiragino Sans GB W3" w:eastAsia="Hiragino Sans GB W3"/>
                                <w:b/>
                                <w:color w:val="CCE8CF" w:themeColor="background1"/>
                                <w:sz w:val="20"/>
                                <w:szCs w:val="20"/>
                                <w14:textFill>
                                  <w14:solidFill>
                                    <w14:schemeClr w14:val="bg1"/>
                                  </w14:solidFill>
                                </w14:textFill>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6.05pt;margin-top:15.95pt;height:28.35pt;width:28.35pt;z-index:251664384;v-text-anchor:middle;mso-width-relative:page;mso-height-relative:page;" fillcolor="#C00000" filled="t" stroked="f" coordsize="21600,21600" o:gfxdata="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o/jTl2QAAAAgBAAAP&#10;AAAAAAAAAAEAIAAAACIAAABkcnMvZG93bnJldi54bWxQSwECFAAUAAAACACHTuJAZ9+kz1ACAACK&#10;BAAADgAAAAAAAAABACAAAAAoAQAAZHJzL2Uyb0RvYy54bWxQSwUGAAAAAAYABgBZAQAA6gUAAAAA&#10;">
                <v:fill on="t" focussize="0,0"/>
                <v:stroke on="f" weight="1pt" miterlimit="8" joinstyle="miter"/>
                <v:imagedata o:title=""/>
                <o:lock v:ext="edit" aspectratio="f"/>
                <v:textbox>
                  <w:txbxContent>
                    <w:p>
                      <w:pPr>
                        <w:rPr>
                          <w:rFonts w:ascii="Hiragino Sans GB W3" w:hAnsi="Hiragino Sans GB W3" w:eastAsia="Hiragino Sans GB W3"/>
                          <w:b/>
                          <w:color w:val="CCE8CF" w:themeColor="background1"/>
                          <w:sz w:val="20"/>
                          <w:szCs w:val="20"/>
                          <w14:textFill>
                            <w14:solidFill>
                              <w14:schemeClr w14:val="bg1"/>
                            </w14:solidFill>
                          </w14:textFill>
                        </w:rPr>
                      </w:pPr>
                      <w:r>
                        <w:rPr>
                          <w:rFonts w:ascii="Hiragino Sans GB W3" w:hAnsi="Hiragino Sans GB W3" w:eastAsia="Hiragino Sans GB W3"/>
                          <w:b/>
                          <w:color w:val="CCE8CF" w:themeColor="background1"/>
                          <w:sz w:val="20"/>
                          <w:szCs w:val="20"/>
                          <w14:textFill>
                            <w14:solidFill>
                              <w14:schemeClr w14:val="bg1"/>
                            </w14:solidFill>
                          </w14:textFill>
                        </w:rPr>
                        <w:t>3</w:t>
                      </w:r>
                    </w:p>
                  </w:txbxContent>
                </v:textbox>
              </v:shape>
            </w:pict>
          </mc:Fallback>
        </mc:AlternateContent>
      </w:r>
      <w:r>
        <w:rPr>
          <w:rFonts w:hint="eastAsia" w:ascii="Hiragino Sans GB W3" w:hAnsi="Hiragino Sans GB W3" w:eastAsia="Hiragino Sans GB W3"/>
          <w:b/>
          <w:color w:val="C00000"/>
          <w:sz w:val="28"/>
          <w:szCs w:val="28"/>
        </w:rPr>
        <w:t>卓越领导力提升课程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2814"/>
        <w:gridCol w:w="2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14" w:type="dxa"/>
            <w:vAlign w:val="center"/>
          </w:tcPr>
          <w:p>
            <w:pPr>
              <w:widowControl/>
              <w:jc w:val="center"/>
              <w:rPr>
                <w:rFonts w:ascii="Hiragino Sans GB W3" w:hAnsi="Hiragino Sans GB W3" w:eastAsia="Hiragino Sans GB W3" w:cs="Times New Roman (正文 CS 字体)"/>
                <w:color w:val="000000" w:themeColor="text1"/>
                <w:szCs w:val="21"/>
                <w:shd w:val="clear" w:color="auto" w:fill="FFFFFF"/>
                <w14:textFill>
                  <w14:solidFill>
                    <w14:schemeClr w14:val="tx1"/>
                  </w14:solidFill>
                </w14:textFill>
              </w:rPr>
            </w:pPr>
            <w:r>
              <w:rPr>
                <w:rFonts w:hint="eastAsia" w:ascii="Hiragino Sans GB W3" w:hAnsi="Hiragino Sans GB W3" w:eastAsia="Hiragino Sans GB W3" w:cs="宋体"/>
                <w:kern w:val="0"/>
                <w:szCs w:val="21"/>
              </w:rPr>
              <w:t>卓越的团队建设</w:t>
            </w:r>
            <w:r>
              <w:rPr>
                <w:rFonts w:hint="eastAsia" w:ascii="Hiragino Sans GB W3" w:hAnsi="Hiragino Sans GB W3" w:eastAsia="Hiragino Sans GB W3"/>
                <w:color w:val="000000"/>
                <w:szCs w:val="21"/>
              </w:rPr>
              <w:t> </w:t>
            </w:r>
          </w:p>
        </w:tc>
        <w:tc>
          <w:tcPr>
            <w:tcW w:w="2814" w:type="dxa"/>
            <w:vAlign w:val="center"/>
          </w:tcPr>
          <w:p>
            <w:pPr>
              <w:widowControl/>
              <w:spacing w:line="280" w:lineRule="exact"/>
              <w:jc w:val="center"/>
              <w:rPr>
                <w:rFonts w:ascii="Hiragino Sans GB W3" w:hAnsi="Hiragino Sans GB W3" w:eastAsia="Hiragino Sans GB W3" w:cs="宋体"/>
                <w:color w:val="000000"/>
                <w:kern w:val="0"/>
                <w:szCs w:val="21"/>
              </w:rPr>
            </w:pPr>
            <w:r>
              <w:rPr>
                <w:rFonts w:hint="eastAsia" w:ascii="Hiragino Sans GB W3" w:hAnsi="Hiragino Sans GB W3" w:eastAsia="Hiragino Sans GB W3" w:cs="宋体"/>
                <w:kern w:val="0"/>
                <w:szCs w:val="21"/>
              </w:rPr>
              <w:t>创新思维与创新管理</w:t>
            </w:r>
          </w:p>
        </w:tc>
        <w:tc>
          <w:tcPr>
            <w:tcW w:w="2662" w:type="dxa"/>
            <w:vAlign w:val="center"/>
          </w:tcPr>
          <w:p>
            <w:pPr>
              <w:widowControl/>
              <w:spacing w:line="280" w:lineRule="exact"/>
              <w:jc w:val="center"/>
              <w:rPr>
                <w:rFonts w:ascii="Hiragino Sans GB W3" w:hAnsi="Hiragino Sans GB W3" w:eastAsia="Hiragino Sans GB W3" w:cs="宋体"/>
                <w:color w:val="000000"/>
                <w:kern w:val="0"/>
                <w:szCs w:val="21"/>
              </w:rPr>
            </w:pPr>
            <w:r>
              <w:rPr>
                <w:rFonts w:hint="eastAsia" w:ascii="Hiragino Sans GB W3" w:hAnsi="Hiragino Sans GB W3" w:eastAsia="Hiragino Sans GB W3" w:cs="宋体"/>
                <w:kern w:val="0"/>
                <w:szCs w:val="21"/>
              </w:rPr>
              <w:t>商务礼仪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14" w:type="dxa"/>
            <w:vAlign w:val="center"/>
          </w:tcPr>
          <w:p>
            <w:pPr>
              <w:widowControl/>
              <w:jc w:val="center"/>
              <w:rPr>
                <w:rFonts w:ascii="Hiragino Sans GB W3" w:hAnsi="Hiragino Sans GB W3" w:eastAsia="Hiragino Sans GB W3" w:cs="Times New Roman (正文 CS 字体)"/>
                <w:color w:val="000000" w:themeColor="text1"/>
                <w:szCs w:val="21"/>
                <w:shd w:val="clear" w:color="auto" w:fill="FFFFFF"/>
                <w14:textFill>
                  <w14:solidFill>
                    <w14:schemeClr w14:val="tx1"/>
                  </w14:solidFill>
                </w14:textFill>
              </w:rPr>
            </w:pPr>
            <w:r>
              <w:rPr>
                <w:rFonts w:hint="eastAsia" w:ascii="Hiragino Sans GB W3" w:hAnsi="Hiragino Sans GB W3" w:eastAsia="Hiragino Sans GB W3" w:cs="宋体"/>
                <w:kern w:val="0"/>
                <w:szCs w:val="21"/>
              </w:rPr>
              <w:t>个人修养-走进艺术的世界</w:t>
            </w:r>
          </w:p>
        </w:tc>
        <w:tc>
          <w:tcPr>
            <w:tcW w:w="2814" w:type="dxa"/>
            <w:vAlign w:val="center"/>
          </w:tcPr>
          <w:p>
            <w:pPr>
              <w:widowControl/>
              <w:jc w:val="center"/>
              <w:rPr>
                <w:rFonts w:ascii="Hiragino Sans GB W3" w:hAnsi="Hiragino Sans GB W3" w:eastAsia="Hiragino Sans GB W3" w:cs="Times New Roman (正文 CS 字体)"/>
                <w:color w:val="000000" w:themeColor="text1"/>
                <w:szCs w:val="21"/>
                <w:shd w:val="clear" w:color="auto" w:fill="FFFFFF"/>
                <w14:textFill>
                  <w14:solidFill>
                    <w14:schemeClr w14:val="tx1"/>
                  </w14:solidFill>
                </w14:textFill>
              </w:rPr>
            </w:pPr>
            <w:r>
              <w:rPr>
                <w:rFonts w:hint="eastAsia" w:ascii="Hiragino Sans GB W3" w:hAnsi="Hiragino Sans GB W3" w:eastAsia="Hiragino Sans GB W3"/>
                <w:color w:val="000000"/>
                <w:szCs w:val="21"/>
              </w:rPr>
              <w:t>企业目标管理与绩效考核</w:t>
            </w:r>
          </w:p>
        </w:tc>
        <w:tc>
          <w:tcPr>
            <w:tcW w:w="2662" w:type="dxa"/>
            <w:vAlign w:val="center"/>
          </w:tcPr>
          <w:p>
            <w:pPr>
              <w:widowControl/>
              <w:jc w:val="center"/>
              <w:rPr>
                <w:rFonts w:ascii="Hiragino Sans GB W3" w:hAnsi="Hiragino Sans GB W3" w:eastAsia="Hiragino Sans GB W3" w:cs="宋体"/>
                <w:color w:val="000000"/>
                <w:kern w:val="0"/>
                <w:szCs w:val="21"/>
              </w:rPr>
            </w:pPr>
            <w:r>
              <w:rPr>
                <w:rFonts w:hint="eastAsia" w:ascii="Hiragino Sans GB W3" w:hAnsi="Hiragino Sans GB W3" w:eastAsia="Hiragino Sans GB W3" w:cs="宋体"/>
                <w:kern w:val="0"/>
                <w:szCs w:val="21"/>
              </w:rPr>
              <w:t>领导者的语言艺术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14" w:type="dxa"/>
            <w:vAlign w:val="center"/>
          </w:tcPr>
          <w:p>
            <w:pPr>
              <w:widowControl/>
              <w:jc w:val="center"/>
              <w:rPr>
                <w:rFonts w:ascii="Hiragino Sans GB W3" w:hAnsi="Hiragino Sans GB W3" w:eastAsia="Hiragino Sans GB W3" w:cs="Times New Roman (正文 CS 字体)"/>
                <w:color w:val="000000" w:themeColor="text1"/>
                <w:szCs w:val="21"/>
                <w:shd w:val="clear" w:color="auto" w:fill="FFFFFF"/>
                <w14:textFill>
                  <w14:solidFill>
                    <w14:schemeClr w14:val="tx1"/>
                  </w14:solidFill>
                </w14:textFill>
              </w:rPr>
            </w:pPr>
            <w:r>
              <w:rPr>
                <w:rFonts w:hint="eastAsia" w:ascii="Hiragino Sans GB W3" w:hAnsi="Hiragino Sans GB W3" w:eastAsia="Hiragino Sans GB W3"/>
                <w:color w:val="000000"/>
                <w:szCs w:val="21"/>
              </w:rPr>
              <w:t>面向领导决策层的项目管理</w:t>
            </w:r>
          </w:p>
        </w:tc>
        <w:tc>
          <w:tcPr>
            <w:tcW w:w="2814" w:type="dxa"/>
            <w:vAlign w:val="center"/>
          </w:tcPr>
          <w:p>
            <w:pPr>
              <w:widowControl/>
              <w:jc w:val="center"/>
              <w:rPr>
                <w:rFonts w:ascii="Hiragino Sans GB W3" w:hAnsi="Hiragino Sans GB W3" w:eastAsia="Hiragino Sans GB W3" w:cs="Times New Roman (正文 CS 字体)"/>
                <w:color w:val="000000" w:themeColor="text1"/>
                <w:szCs w:val="21"/>
                <w:shd w:val="clear" w:color="auto" w:fill="FFFFFF"/>
                <w14:textFill>
                  <w14:solidFill>
                    <w14:schemeClr w14:val="tx1"/>
                  </w14:solidFill>
                </w14:textFill>
              </w:rPr>
            </w:pPr>
            <w:r>
              <w:rPr>
                <w:rFonts w:hint="eastAsia" w:ascii="Hiragino Sans GB W3" w:hAnsi="Hiragino Sans GB W3" w:eastAsia="Hiragino Sans GB W3" w:cs="宋体"/>
                <w:kern w:val="0"/>
                <w:szCs w:val="21"/>
              </w:rPr>
              <w:t>性格与领导力</w:t>
            </w:r>
          </w:p>
        </w:tc>
        <w:tc>
          <w:tcPr>
            <w:tcW w:w="2662" w:type="dxa"/>
            <w:vAlign w:val="center"/>
          </w:tcPr>
          <w:p>
            <w:pPr>
              <w:widowControl/>
              <w:jc w:val="center"/>
              <w:rPr>
                <w:rFonts w:ascii="Hiragino Sans GB W3" w:hAnsi="Hiragino Sans GB W3" w:eastAsia="Hiragino Sans GB W3" w:cs="宋体"/>
                <w:color w:val="000000"/>
                <w:kern w:val="0"/>
                <w:szCs w:val="21"/>
              </w:rPr>
            </w:pPr>
            <w:r>
              <w:rPr>
                <w:rFonts w:hint="eastAsia" w:ascii="Hiragino Sans GB W3" w:hAnsi="Hiragino Sans GB W3" w:eastAsia="Hiragino Sans GB W3" w:cs="宋体"/>
                <w:kern w:val="0"/>
                <w:szCs w:val="21"/>
              </w:rPr>
              <w:t>企业运营管理沙盘演练</w:t>
            </w:r>
          </w:p>
        </w:tc>
      </w:tr>
    </w:tbl>
    <w:p>
      <w:pPr>
        <w:widowControl/>
        <w:spacing w:line="960" w:lineRule="auto"/>
        <w:ind w:firstLine="700" w:firstLineChars="250"/>
        <w:jc w:val="left"/>
        <w:rPr>
          <w:rFonts w:ascii="Hiragino Sans GB W3" w:hAnsi="Hiragino Sans GB W3" w:eastAsia="Hiragino Sans GB W3"/>
          <w:b/>
          <w:color w:val="C00000"/>
          <w:sz w:val="24"/>
        </w:rPr>
      </w:pPr>
      <w:r>
        <w:rPr>
          <w:rFonts w:hint="eastAsia" w:ascii="Hiragino Sans GB W3" w:hAnsi="Hiragino Sans GB W3" w:eastAsia="Hiragino Sans GB W3"/>
          <w:b/>
          <w:color w:val="C00000"/>
          <w:sz w:val="28"/>
          <w:szCs w:val="28"/>
        </w:rPr>
        <mc:AlternateContent>
          <mc:Choice Requires="wps">
            <w:drawing>
              <wp:anchor distT="0" distB="0" distL="114300" distR="114300" simplePos="0" relativeHeight="251666432" behindDoc="0" locked="0" layoutInCell="1" allowOverlap="1">
                <wp:simplePos x="0" y="0"/>
                <wp:positionH relativeFrom="column">
                  <wp:posOffset>-85090</wp:posOffset>
                </wp:positionH>
                <wp:positionV relativeFrom="paragraph">
                  <wp:posOffset>201295</wp:posOffset>
                </wp:positionV>
                <wp:extent cx="360045" cy="360045"/>
                <wp:effectExtent l="0" t="0" r="0" b="0"/>
                <wp:wrapNone/>
                <wp:docPr id="6" name="椭圆 6"/>
                <wp:cNvGraphicFramePr/>
                <a:graphic xmlns:a="http://schemas.openxmlformats.org/drawingml/2006/main">
                  <a:graphicData uri="http://schemas.microsoft.com/office/word/2010/wordprocessingShape">
                    <wps:wsp>
                      <wps:cNvSpPr/>
                      <wps:spPr>
                        <a:xfrm>
                          <a:off x="0" y="0"/>
                          <a:ext cx="360000" cy="3600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Hiragino Sans GB W3" w:hAnsi="Hiragino Sans GB W3" w:eastAsia="Hiragino Sans GB W3"/>
                                <w:b/>
                                <w:color w:val="CCE8CF" w:themeColor="background1"/>
                                <w:sz w:val="20"/>
                                <w:szCs w:val="20"/>
                                <w14:textFill>
                                  <w14:solidFill>
                                    <w14:schemeClr w14:val="bg1"/>
                                  </w14:solidFill>
                                </w14:textFill>
                              </w:rPr>
                            </w:pPr>
                            <w:r>
                              <w:rPr>
                                <w:rFonts w:ascii="Hiragino Sans GB W3" w:hAnsi="Hiragino Sans GB W3" w:eastAsia="Hiragino Sans GB W3"/>
                                <w:b/>
                                <w:color w:val="CCE8CF" w:themeColor="background1"/>
                                <w:sz w:val="20"/>
                                <w:szCs w:val="20"/>
                                <w14:textFill>
                                  <w14:solidFill>
                                    <w14:schemeClr w14:val="bg1"/>
                                  </w14:solidFill>
                                </w14:textFill>
                              </w:rPr>
                              <w:t>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6.7pt;margin-top:15.85pt;height:28.35pt;width:28.35pt;z-index:251666432;v-text-anchor:middle;mso-width-relative:page;mso-height-relative:page;" fillcolor="#C00000" filled="t" stroked="f" coordsize="21600,21600" o:gfxdata="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Ms9M22AAAAAgBAAAP&#10;AAAAAAAAAAEAIAAAACIAAABkcnMvZG93bnJldi54bWxQSwECFAAUAAAACACHTuJAvUJb71ECAACK&#10;BAAADgAAAAAAAAABACAAAAAnAQAAZHJzL2Uyb0RvYy54bWxQSwUGAAAAAAYABgBZAQAA6gUAAAAA&#10;">
                <v:fill on="t" focussize="0,0"/>
                <v:stroke on="f" weight="1pt" miterlimit="8" joinstyle="miter"/>
                <v:imagedata o:title=""/>
                <o:lock v:ext="edit" aspectratio="f"/>
                <v:textbox>
                  <w:txbxContent>
                    <w:p>
                      <w:pPr>
                        <w:rPr>
                          <w:rFonts w:ascii="Hiragino Sans GB W3" w:hAnsi="Hiragino Sans GB W3" w:eastAsia="Hiragino Sans GB W3"/>
                          <w:b/>
                          <w:color w:val="CCE8CF" w:themeColor="background1"/>
                          <w:sz w:val="20"/>
                          <w:szCs w:val="20"/>
                          <w14:textFill>
                            <w14:solidFill>
                              <w14:schemeClr w14:val="bg1"/>
                            </w14:solidFill>
                          </w14:textFill>
                        </w:rPr>
                      </w:pPr>
                      <w:r>
                        <w:rPr>
                          <w:rFonts w:ascii="Hiragino Sans GB W3" w:hAnsi="Hiragino Sans GB W3" w:eastAsia="Hiragino Sans GB W3"/>
                          <w:b/>
                          <w:color w:val="CCE8CF" w:themeColor="background1"/>
                          <w:sz w:val="20"/>
                          <w:szCs w:val="20"/>
                          <w14:textFill>
                            <w14:solidFill>
                              <w14:schemeClr w14:val="bg1"/>
                            </w14:solidFill>
                          </w14:textFill>
                        </w:rPr>
                        <w:t>4</w:t>
                      </w:r>
                    </w:p>
                  </w:txbxContent>
                </v:textbox>
              </v:shape>
            </w:pict>
          </mc:Fallback>
        </mc:AlternateContent>
      </w:r>
      <w:r>
        <w:rPr>
          <w:rFonts w:hint="eastAsia" w:ascii="Hiragino Sans GB W3" w:hAnsi="Hiragino Sans GB W3" w:eastAsia="Hiragino Sans GB W3"/>
          <w:b/>
          <w:color w:val="C00000"/>
          <w:sz w:val="28"/>
          <w:szCs w:val="28"/>
        </w:rPr>
        <w:t>行业管理专题</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2710"/>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14" w:type="dxa"/>
            <w:vAlign w:val="center"/>
          </w:tcPr>
          <w:p>
            <w:pPr>
              <w:widowControl/>
              <w:jc w:val="center"/>
              <w:rPr>
                <w:rFonts w:ascii="Hiragino Sans GB W3" w:hAnsi="Hiragino Sans GB W3" w:eastAsia="Hiragino Sans GB W3" w:cs="Times New Roman (正文 CS 字体)"/>
                <w:color w:val="000000" w:themeColor="text1"/>
                <w:szCs w:val="21"/>
                <w:shd w:val="clear" w:color="auto" w:fill="FFFFFF"/>
                <w14:textFill>
                  <w14:solidFill>
                    <w14:schemeClr w14:val="tx1"/>
                  </w14:solidFill>
                </w14:textFill>
              </w:rPr>
            </w:pPr>
            <w:r>
              <w:rPr>
                <w:rFonts w:hint="eastAsia" w:ascii="Hiragino Sans GB W3" w:hAnsi="Hiragino Sans GB W3" w:eastAsia="Hiragino Sans GB W3" w:cs="宋体"/>
                <w:kern w:val="0"/>
                <w:szCs w:val="21"/>
              </w:rPr>
              <w:t>宏观医药市场环境导读</w:t>
            </w:r>
            <w:r>
              <w:rPr>
                <w:rFonts w:hint="eastAsia" w:ascii="Hiragino Sans GB W3" w:hAnsi="Hiragino Sans GB W3" w:eastAsia="Hiragino Sans GB W3"/>
                <w:color w:val="000000"/>
                <w:szCs w:val="21"/>
              </w:rPr>
              <w:t> </w:t>
            </w:r>
          </w:p>
        </w:tc>
        <w:tc>
          <w:tcPr>
            <w:tcW w:w="2710" w:type="dxa"/>
            <w:vAlign w:val="center"/>
          </w:tcPr>
          <w:p>
            <w:pPr>
              <w:widowControl/>
              <w:spacing w:line="280" w:lineRule="exact"/>
              <w:jc w:val="center"/>
              <w:rPr>
                <w:rFonts w:ascii="Hiragino Sans GB W3" w:hAnsi="Hiragino Sans GB W3" w:eastAsia="Hiragino Sans GB W3" w:cs="宋体"/>
                <w:color w:val="000000"/>
                <w:kern w:val="0"/>
                <w:szCs w:val="21"/>
              </w:rPr>
            </w:pPr>
            <w:r>
              <w:rPr>
                <w:rFonts w:hint="eastAsia" w:ascii="Hiragino Sans GB W3" w:hAnsi="Hiragino Sans GB W3" w:eastAsia="Hiragino Sans GB W3" w:cs="宋体"/>
                <w:bCs/>
                <w:color w:val="000000"/>
                <w:kern w:val="0"/>
                <w:szCs w:val="21"/>
              </w:rPr>
              <w:t>医药医疗市场营销学</w:t>
            </w:r>
          </w:p>
        </w:tc>
        <w:tc>
          <w:tcPr>
            <w:tcW w:w="2766" w:type="dxa"/>
            <w:vAlign w:val="center"/>
          </w:tcPr>
          <w:p>
            <w:pPr>
              <w:widowControl/>
              <w:spacing w:line="280" w:lineRule="exact"/>
              <w:jc w:val="center"/>
              <w:rPr>
                <w:rFonts w:ascii="Hiragino Sans GB W3" w:hAnsi="Hiragino Sans GB W3" w:eastAsia="Hiragino Sans GB W3" w:cs="宋体"/>
                <w:color w:val="000000"/>
                <w:kern w:val="0"/>
                <w:szCs w:val="21"/>
              </w:rPr>
            </w:pPr>
            <w:r>
              <w:rPr>
                <w:rFonts w:hint="eastAsia" w:ascii="Hiragino Sans GB W3" w:hAnsi="Hiragino Sans GB W3" w:eastAsia="Hiragino Sans GB W3"/>
                <w:bCs/>
                <w:color w:val="000000"/>
                <w:szCs w:val="21"/>
              </w:rPr>
              <w:t>行业政府事务与风险管理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14" w:type="dxa"/>
            <w:vAlign w:val="center"/>
          </w:tcPr>
          <w:p>
            <w:pPr>
              <w:widowControl/>
              <w:jc w:val="center"/>
              <w:rPr>
                <w:rFonts w:ascii="Hiragino Sans GB W3" w:hAnsi="Hiragino Sans GB W3" w:eastAsia="Hiragino Sans GB W3" w:cs="Times New Roman (正文 CS 字体)"/>
                <w:color w:val="000000" w:themeColor="text1"/>
                <w:szCs w:val="21"/>
                <w:shd w:val="clear" w:color="auto" w:fill="FFFFFF"/>
                <w14:textFill>
                  <w14:solidFill>
                    <w14:schemeClr w14:val="tx1"/>
                  </w14:solidFill>
                </w14:textFill>
              </w:rPr>
            </w:pPr>
            <w:r>
              <w:rPr>
                <w:rFonts w:hint="eastAsia" w:ascii="Hiragino Sans GB W3" w:hAnsi="Hiragino Sans GB W3" w:eastAsia="Hiragino Sans GB W3" w:cs="宋体"/>
                <w:kern w:val="0"/>
                <w:szCs w:val="21"/>
              </w:rPr>
              <w:t>医药品牌管理与建设</w:t>
            </w:r>
          </w:p>
        </w:tc>
        <w:tc>
          <w:tcPr>
            <w:tcW w:w="2710" w:type="dxa"/>
            <w:vAlign w:val="center"/>
          </w:tcPr>
          <w:p>
            <w:pPr>
              <w:widowControl/>
              <w:jc w:val="center"/>
              <w:rPr>
                <w:rFonts w:ascii="Hiragino Sans GB W3" w:hAnsi="Hiragino Sans GB W3" w:eastAsia="Hiragino Sans GB W3" w:cs="Times New Roman (正文 CS 字体)"/>
                <w:color w:val="000000" w:themeColor="text1"/>
                <w:szCs w:val="21"/>
                <w:shd w:val="clear" w:color="auto" w:fill="FFFFFF"/>
                <w14:textFill>
                  <w14:solidFill>
                    <w14:schemeClr w14:val="tx1"/>
                  </w14:solidFill>
                </w14:textFill>
              </w:rPr>
            </w:pPr>
            <w:r>
              <w:rPr>
                <w:rFonts w:hint="eastAsia" w:ascii="Hiragino Sans GB W3" w:hAnsi="Hiragino Sans GB W3" w:eastAsia="Hiragino Sans GB W3"/>
                <w:bCs/>
                <w:color w:val="000000"/>
                <w:szCs w:val="21"/>
              </w:rPr>
              <w:t>医药商业贿赂法律界定</w:t>
            </w:r>
          </w:p>
        </w:tc>
        <w:tc>
          <w:tcPr>
            <w:tcW w:w="2766" w:type="dxa"/>
            <w:vAlign w:val="center"/>
          </w:tcPr>
          <w:p>
            <w:pPr>
              <w:widowControl/>
              <w:jc w:val="center"/>
              <w:rPr>
                <w:rFonts w:ascii="Hiragino Sans GB W3" w:hAnsi="Hiragino Sans GB W3" w:eastAsia="Hiragino Sans GB W3" w:cs="宋体"/>
                <w:color w:val="000000"/>
                <w:kern w:val="0"/>
                <w:szCs w:val="21"/>
              </w:rPr>
            </w:pPr>
            <w:r>
              <w:rPr>
                <w:rFonts w:hint="eastAsia" w:ascii="Hiragino Sans GB W3" w:hAnsi="Hiragino Sans GB W3" w:eastAsia="Hiragino Sans GB W3"/>
                <w:bCs/>
                <w:color w:val="000000"/>
                <w:szCs w:val="21"/>
              </w:rPr>
              <w:t>医药医疗企业战略与竞争力</w:t>
            </w:r>
          </w:p>
        </w:tc>
      </w:tr>
    </w:tbl>
    <w:p>
      <w:pPr>
        <w:widowControl/>
        <w:spacing w:line="960" w:lineRule="auto"/>
        <w:ind w:firstLine="700" w:firstLineChars="250"/>
        <w:jc w:val="left"/>
        <w:rPr>
          <w:rFonts w:ascii="Hiragino Sans GB W3" w:hAnsi="Hiragino Sans GB W3" w:eastAsia="Hiragino Sans GB W3"/>
          <w:b/>
          <w:color w:val="C00000"/>
          <w:sz w:val="28"/>
          <w:szCs w:val="28"/>
        </w:rPr>
      </w:pPr>
      <w:r>
        <w:rPr>
          <w:rFonts w:hint="eastAsia" w:ascii="Hiragino Sans GB W3" w:hAnsi="Hiragino Sans GB W3" w:eastAsia="Hiragino Sans GB W3"/>
          <w:b/>
          <w:color w:val="C00000"/>
          <w:sz w:val="28"/>
          <w:szCs w:val="28"/>
        </w:rPr>
        <mc:AlternateContent>
          <mc:Choice Requires="wps">
            <w:drawing>
              <wp:anchor distT="0" distB="0" distL="114300" distR="114300" simplePos="0" relativeHeight="251668480" behindDoc="0" locked="0" layoutInCell="1" allowOverlap="1">
                <wp:simplePos x="0" y="0"/>
                <wp:positionH relativeFrom="column">
                  <wp:posOffset>-45085</wp:posOffset>
                </wp:positionH>
                <wp:positionV relativeFrom="paragraph">
                  <wp:posOffset>190500</wp:posOffset>
                </wp:positionV>
                <wp:extent cx="360045" cy="360045"/>
                <wp:effectExtent l="0" t="0" r="0" b="5715"/>
                <wp:wrapNone/>
                <wp:docPr id="7" name="椭圆 7"/>
                <wp:cNvGraphicFramePr/>
                <a:graphic xmlns:a="http://schemas.openxmlformats.org/drawingml/2006/main">
                  <a:graphicData uri="http://schemas.microsoft.com/office/word/2010/wordprocessingShape">
                    <wps:wsp>
                      <wps:cNvSpPr/>
                      <wps:spPr>
                        <a:xfrm>
                          <a:off x="0" y="0"/>
                          <a:ext cx="360000" cy="3600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Hiragino Sans GB W3" w:hAnsi="Hiragino Sans GB W3" w:eastAsia="Hiragino Sans GB W3"/>
                                <w:b/>
                                <w:color w:val="CCE8CF" w:themeColor="background1"/>
                                <w:sz w:val="20"/>
                                <w:szCs w:val="20"/>
                                <w14:textFill>
                                  <w14:solidFill>
                                    <w14:schemeClr w14:val="bg1"/>
                                  </w14:solidFill>
                                </w14:textFill>
                              </w:rPr>
                            </w:pPr>
                            <w:r>
                              <w:rPr>
                                <w:rFonts w:ascii="Hiragino Sans GB W3" w:hAnsi="Hiragino Sans GB W3" w:eastAsia="Hiragino Sans GB W3"/>
                                <w:b/>
                                <w:color w:val="CCE8CF" w:themeColor="background1"/>
                                <w:sz w:val="20"/>
                                <w:szCs w:val="20"/>
                                <w14:textFill>
                                  <w14:solidFill>
                                    <w14:schemeClr w14:val="bg1"/>
                                  </w14:solidFill>
                                </w14:textFill>
                              </w:rPr>
                              <w:t>5</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55pt;margin-top:15pt;height:28.35pt;width:28.35pt;z-index:251668480;v-text-anchor:middle;mso-width-relative:page;mso-height-relative:page;" fillcolor="#C00000" filled="t" stroked="f" coordsize="21600,21600" o:gfxdata="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cmi0jXAAAABwEAAA8A&#10;AAAAAAAAAQAgAAAAIgAAAGRycy9kb3ducmV2LnhtbFBLAQIUABQAAAAIAIdO4kA0NCFGUQIAAIoE&#10;AAAOAAAAAAAAAAEAIAAAACYBAABkcnMvZTJvRG9jLnhtbFBLBQYAAAAABgAGAFkBAADpBQAAAAA=&#10;">
                <v:fill on="t" focussize="0,0"/>
                <v:stroke on="f" weight="1pt" miterlimit="8" joinstyle="miter"/>
                <v:imagedata o:title=""/>
                <o:lock v:ext="edit" aspectratio="f"/>
                <v:textbox>
                  <w:txbxContent>
                    <w:p>
                      <w:pPr>
                        <w:rPr>
                          <w:rFonts w:ascii="Hiragino Sans GB W3" w:hAnsi="Hiragino Sans GB W3" w:eastAsia="Hiragino Sans GB W3"/>
                          <w:b/>
                          <w:color w:val="CCE8CF" w:themeColor="background1"/>
                          <w:sz w:val="20"/>
                          <w:szCs w:val="20"/>
                          <w14:textFill>
                            <w14:solidFill>
                              <w14:schemeClr w14:val="bg1"/>
                            </w14:solidFill>
                          </w14:textFill>
                        </w:rPr>
                      </w:pPr>
                      <w:r>
                        <w:rPr>
                          <w:rFonts w:ascii="Hiragino Sans GB W3" w:hAnsi="Hiragino Sans GB W3" w:eastAsia="Hiragino Sans GB W3"/>
                          <w:b/>
                          <w:color w:val="CCE8CF" w:themeColor="background1"/>
                          <w:sz w:val="20"/>
                          <w:szCs w:val="20"/>
                          <w14:textFill>
                            <w14:solidFill>
                              <w14:schemeClr w14:val="bg1"/>
                            </w14:solidFill>
                          </w14:textFill>
                        </w:rPr>
                        <w:t>5</w:t>
                      </w:r>
                    </w:p>
                  </w:txbxContent>
                </v:textbox>
              </v:shape>
            </w:pict>
          </mc:Fallback>
        </mc:AlternateContent>
      </w:r>
      <w:r>
        <w:rPr>
          <w:rFonts w:hint="eastAsia" w:ascii="Hiragino Sans GB W3" w:hAnsi="Hiragino Sans GB W3" w:eastAsia="Hiragino Sans GB W3"/>
          <w:b/>
          <w:color w:val="C00000"/>
          <w:sz w:val="28"/>
          <w:szCs w:val="28"/>
        </w:rPr>
        <w:t>移动学堂企业参观学习</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2851"/>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14" w:type="dxa"/>
            <w:vAlign w:val="center"/>
          </w:tcPr>
          <w:p>
            <w:pPr>
              <w:widowControl/>
              <w:jc w:val="center"/>
              <w:rPr>
                <w:rFonts w:ascii="Hiragino Sans GB W3" w:hAnsi="Hiragino Sans GB W3" w:eastAsia="Hiragino Sans GB W3" w:cs="Times New Roman (正文 CS 字体)"/>
                <w:color w:val="000000" w:themeColor="text1"/>
                <w:szCs w:val="21"/>
                <w:shd w:val="clear" w:color="auto" w:fill="FFFFFF"/>
                <w14:textFill>
                  <w14:solidFill>
                    <w14:schemeClr w14:val="tx1"/>
                  </w14:solidFill>
                </w14:textFill>
              </w:rPr>
            </w:pPr>
            <w:r>
              <w:rPr>
                <w:rFonts w:hint="eastAsia" w:ascii="Hiragino Sans GB W3" w:hAnsi="Hiragino Sans GB W3" w:eastAsia="Hiragino Sans GB W3" w:cs="宋体"/>
                <w:kern w:val="0"/>
                <w:szCs w:val="21"/>
              </w:rPr>
              <w:t>医药医疗行业专题高峰论坛</w:t>
            </w:r>
            <w:r>
              <w:rPr>
                <w:rFonts w:hint="eastAsia" w:ascii="Hiragino Sans GB W3" w:hAnsi="Hiragino Sans GB W3" w:eastAsia="Hiragino Sans GB W3"/>
                <w:color w:val="000000"/>
                <w:szCs w:val="21"/>
              </w:rPr>
              <w:t> </w:t>
            </w:r>
          </w:p>
        </w:tc>
        <w:tc>
          <w:tcPr>
            <w:tcW w:w="2851" w:type="dxa"/>
            <w:vAlign w:val="center"/>
          </w:tcPr>
          <w:p>
            <w:pPr>
              <w:widowControl/>
              <w:spacing w:line="280" w:lineRule="exact"/>
              <w:jc w:val="center"/>
              <w:rPr>
                <w:rFonts w:ascii="Hiragino Sans GB W3" w:hAnsi="Hiragino Sans GB W3" w:eastAsia="Hiragino Sans GB W3" w:cs="宋体"/>
                <w:color w:val="000000"/>
                <w:kern w:val="0"/>
                <w:szCs w:val="21"/>
              </w:rPr>
            </w:pPr>
            <w:r>
              <w:rPr>
                <w:rFonts w:hint="eastAsia" w:ascii="Hiragino Sans GB W3" w:hAnsi="Hiragino Sans GB W3" w:eastAsia="Hiragino Sans GB W3" w:cs="宋体"/>
                <w:kern w:val="0"/>
                <w:szCs w:val="21"/>
              </w:rPr>
              <w:t>学员企业互访</w:t>
            </w:r>
          </w:p>
        </w:tc>
        <w:tc>
          <w:tcPr>
            <w:tcW w:w="2625" w:type="dxa"/>
            <w:vAlign w:val="center"/>
          </w:tcPr>
          <w:p>
            <w:pPr>
              <w:widowControl/>
              <w:spacing w:line="280" w:lineRule="exact"/>
              <w:jc w:val="center"/>
              <w:rPr>
                <w:rFonts w:ascii="Hiragino Sans GB W3" w:hAnsi="Hiragino Sans GB W3" w:eastAsia="Hiragino Sans GB W3" w:cs="宋体"/>
                <w:color w:val="000000"/>
                <w:kern w:val="0"/>
                <w:szCs w:val="21"/>
              </w:rPr>
            </w:pPr>
            <w:r>
              <w:rPr>
                <w:rFonts w:hint="eastAsia" w:ascii="Hiragino Sans GB W3" w:hAnsi="Hiragino Sans GB W3" w:eastAsia="Hiragino Sans GB W3" w:cs="宋体"/>
                <w:kern w:val="0"/>
                <w:szCs w:val="21"/>
              </w:rPr>
              <w:t>标杆企业参观</w:t>
            </w:r>
          </w:p>
        </w:tc>
      </w:tr>
    </w:tbl>
    <w:p>
      <w:pPr>
        <w:widowControl/>
        <w:spacing w:line="960" w:lineRule="auto"/>
        <w:ind w:firstLine="700" w:firstLineChars="250"/>
        <w:jc w:val="left"/>
        <w:rPr>
          <w:rFonts w:ascii="Hiragino Sans GB W3" w:hAnsi="Hiragino Sans GB W3" w:eastAsia="Hiragino Sans GB W3"/>
          <w:b/>
          <w:color w:val="C00000"/>
          <w:sz w:val="28"/>
          <w:szCs w:val="28"/>
        </w:rPr>
      </w:pPr>
      <w:r>
        <w:rPr>
          <w:rFonts w:hint="eastAsia" w:ascii="Hiragino Sans GB W3" w:hAnsi="Hiragino Sans GB W3" w:eastAsia="Hiragino Sans GB W3"/>
          <w:b/>
          <w:color w:val="C00000"/>
          <w:sz w:val="28"/>
          <w:szCs w:val="28"/>
        </w:rPr>
        <mc:AlternateContent>
          <mc:Choice Requires="wps">
            <w:drawing>
              <wp:anchor distT="0" distB="0" distL="114300" distR="114300" simplePos="0" relativeHeight="251670528" behindDoc="0" locked="0" layoutInCell="1" allowOverlap="1">
                <wp:simplePos x="0" y="0"/>
                <wp:positionH relativeFrom="column">
                  <wp:posOffset>-84455</wp:posOffset>
                </wp:positionH>
                <wp:positionV relativeFrom="paragraph">
                  <wp:posOffset>233045</wp:posOffset>
                </wp:positionV>
                <wp:extent cx="360045" cy="360045"/>
                <wp:effectExtent l="0" t="0" r="0" b="5715"/>
                <wp:wrapNone/>
                <wp:docPr id="8" name="椭圆 8"/>
                <wp:cNvGraphicFramePr/>
                <a:graphic xmlns:a="http://schemas.openxmlformats.org/drawingml/2006/main">
                  <a:graphicData uri="http://schemas.microsoft.com/office/word/2010/wordprocessingShape">
                    <wps:wsp>
                      <wps:cNvSpPr/>
                      <wps:spPr>
                        <a:xfrm>
                          <a:off x="0" y="0"/>
                          <a:ext cx="360000" cy="36000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ascii="Hiragino Sans GB W3" w:hAnsi="Hiragino Sans GB W3" w:eastAsia="Hiragino Sans GB W3"/>
                                <w:b/>
                                <w:color w:val="CCE8CF" w:themeColor="background1"/>
                                <w:sz w:val="20"/>
                                <w:szCs w:val="20"/>
                                <w14:textFill>
                                  <w14:solidFill>
                                    <w14:schemeClr w14:val="bg1"/>
                                  </w14:solidFill>
                                </w14:textFill>
                              </w:rPr>
                            </w:pPr>
                            <w:r>
                              <w:rPr>
                                <w:rFonts w:ascii="Hiragino Sans GB W3" w:hAnsi="Hiragino Sans GB W3" w:eastAsia="Hiragino Sans GB W3"/>
                                <w:b/>
                                <w:color w:val="CCE8CF" w:themeColor="background1"/>
                                <w:sz w:val="20"/>
                                <w:szCs w:val="20"/>
                                <w14:textFill>
                                  <w14:solidFill>
                                    <w14:schemeClr w14:val="bg1"/>
                                  </w14:solidFill>
                                </w14:textFill>
                              </w:rPr>
                              <w:t>6</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6.65pt;margin-top:18.35pt;height:28.35pt;width:28.35pt;z-index:251670528;v-text-anchor:middle;mso-width-relative:page;mso-height-relative:page;" fillcolor="#C00000" filled="t" stroked="f" coordsize="21600,21600" o:gfxdata="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lCBQb2QAAAAgBAAAP&#10;AAAAAAAAAAEAIAAAACIAAABkcnMvZG93bnJldi54bWxQSwECFAAUAAAACACHTuJAht4g5VACAACK&#10;BAAADgAAAAAAAAABACAAAAAoAQAAZHJzL2Uyb0RvYy54bWxQSwUGAAAAAAYABgBZAQAA6gUAAAAA&#10;">
                <v:fill on="t" focussize="0,0"/>
                <v:stroke on="f" weight="1pt" miterlimit="8" joinstyle="miter"/>
                <v:imagedata o:title=""/>
                <o:lock v:ext="edit" aspectratio="f"/>
                <v:textbox>
                  <w:txbxContent>
                    <w:p>
                      <w:pPr>
                        <w:rPr>
                          <w:rFonts w:ascii="Hiragino Sans GB W3" w:hAnsi="Hiragino Sans GB W3" w:eastAsia="Hiragino Sans GB W3"/>
                          <w:b/>
                          <w:color w:val="CCE8CF" w:themeColor="background1"/>
                          <w:sz w:val="20"/>
                          <w:szCs w:val="20"/>
                          <w14:textFill>
                            <w14:solidFill>
                              <w14:schemeClr w14:val="bg1"/>
                            </w14:solidFill>
                          </w14:textFill>
                        </w:rPr>
                      </w:pPr>
                      <w:r>
                        <w:rPr>
                          <w:rFonts w:ascii="Hiragino Sans GB W3" w:hAnsi="Hiragino Sans GB W3" w:eastAsia="Hiragino Sans GB W3"/>
                          <w:b/>
                          <w:color w:val="CCE8CF" w:themeColor="background1"/>
                          <w:sz w:val="20"/>
                          <w:szCs w:val="20"/>
                          <w14:textFill>
                            <w14:solidFill>
                              <w14:schemeClr w14:val="bg1"/>
                            </w14:solidFill>
                          </w14:textFill>
                        </w:rPr>
                        <w:t>6</w:t>
                      </w:r>
                    </w:p>
                  </w:txbxContent>
                </v:textbox>
              </v:shape>
            </w:pict>
          </mc:Fallback>
        </mc:AlternateContent>
      </w:r>
      <w:r>
        <w:rPr>
          <w:rFonts w:hint="eastAsia" w:ascii="Hiragino Sans GB W3" w:hAnsi="Hiragino Sans GB W3" w:eastAsia="Hiragino Sans GB W3"/>
          <w:b/>
          <w:color w:val="C00000"/>
          <w:sz w:val="28"/>
          <w:szCs w:val="28"/>
        </w:rPr>
        <w:t>精英大平台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4"/>
        <w:gridCol w:w="2284"/>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14" w:type="dxa"/>
            <w:vAlign w:val="center"/>
          </w:tcPr>
          <w:p>
            <w:pPr>
              <w:widowControl/>
              <w:jc w:val="center"/>
              <w:rPr>
                <w:rFonts w:ascii="Hiragino Sans GB W3" w:hAnsi="Hiragino Sans GB W3" w:eastAsia="Hiragino Sans GB W3" w:cs="Times New Roman (正文 CS 字体)"/>
                <w:color w:val="000000" w:themeColor="text1"/>
                <w:szCs w:val="21"/>
                <w:shd w:val="clear" w:color="auto" w:fill="FFFFFF"/>
                <w14:textFill>
                  <w14:solidFill>
                    <w14:schemeClr w14:val="tx1"/>
                  </w14:solidFill>
                </w14:textFill>
              </w:rPr>
            </w:pPr>
            <w:r>
              <w:rPr>
                <w:rFonts w:hint="eastAsia" w:ascii="Hiragino Sans GB W3" w:hAnsi="Hiragino Sans GB W3" w:eastAsia="Hiragino Sans GB W3" w:cs="宋体"/>
                <w:color w:val="000000"/>
                <w:kern w:val="0"/>
                <w:szCs w:val="21"/>
              </w:rPr>
              <w:t>班委会选举</w:t>
            </w:r>
          </w:p>
        </w:tc>
        <w:tc>
          <w:tcPr>
            <w:tcW w:w="2284" w:type="dxa"/>
            <w:vAlign w:val="center"/>
          </w:tcPr>
          <w:p>
            <w:pPr>
              <w:widowControl/>
              <w:spacing w:line="280" w:lineRule="exact"/>
              <w:jc w:val="center"/>
              <w:rPr>
                <w:rFonts w:ascii="Hiragino Sans GB W3" w:hAnsi="Hiragino Sans GB W3" w:eastAsia="Hiragino Sans GB W3" w:cs="宋体"/>
                <w:color w:val="000000"/>
                <w:kern w:val="0"/>
                <w:szCs w:val="21"/>
              </w:rPr>
            </w:pPr>
            <w:r>
              <w:rPr>
                <w:rFonts w:hint="eastAsia" w:ascii="Hiragino Sans GB W3" w:hAnsi="Hiragino Sans GB W3" w:eastAsia="Hiragino Sans GB W3" w:cs="宋体"/>
                <w:color w:val="000000"/>
                <w:kern w:val="0"/>
                <w:szCs w:val="21"/>
              </w:rPr>
              <w:t>校友会和沙龙联谊会</w:t>
            </w:r>
          </w:p>
        </w:tc>
        <w:tc>
          <w:tcPr>
            <w:tcW w:w="3192" w:type="dxa"/>
            <w:vAlign w:val="center"/>
          </w:tcPr>
          <w:p>
            <w:pPr>
              <w:widowControl/>
              <w:spacing w:line="280" w:lineRule="exact"/>
              <w:jc w:val="center"/>
              <w:rPr>
                <w:rFonts w:ascii="Hiragino Sans GB W3" w:hAnsi="Hiragino Sans GB W3" w:eastAsia="Hiragino Sans GB W3" w:cs="宋体"/>
                <w:color w:val="000000"/>
                <w:kern w:val="0"/>
                <w:szCs w:val="21"/>
              </w:rPr>
            </w:pPr>
            <w:r>
              <w:rPr>
                <w:rFonts w:hint="eastAsia" w:ascii="Hiragino Sans GB W3" w:hAnsi="Hiragino Sans GB W3" w:eastAsia="Hiragino Sans GB W3" w:cs="宋体"/>
                <w:color w:val="000000"/>
                <w:kern w:val="0"/>
                <w:szCs w:val="21"/>
              </w:rPr>
              <w:t>同学互助会-企业经典案例分析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814" w:type="dxa"/>
            <w:vAlign w:val="center"/>
          </w:tcPr>
          <w:p>
            <w:pPr>
              <w:widowControl/>
              <w:jc w:val="center"/>
              <w:rPr>
                <w:rFonts w:ascii="Hiragino Sans GB W3" w:hAnsi="Hiragino Sans GB W3" w:eastAsia="Hiragino Sans GB W3" w:cs="Times New Roman (正文 CS 字体)"/>
                <w:color w:val="000000" w:themeColor="text1"/>
                <w:szCs w:val="21"/>
                <w:shd w:val="clear" w:color="auto" w:fill="FFFFFF"/>
                <w14:textFill>
                  <w14:solidFill>
                    <w14:schemeClr w14:val="tx1"/>
                  </w14:solidFill>
                </w14:textFill>
              </w:rPr>
            </w:pPr>
            <w:r>
              <w:rPr>
                <w:rFonts w:hint="eastAsia" w:ascii="Hiragino Sans GB W3" w:hAnsi="Hiragino Sans GB W3" w:eastAsia="Hiragino Sans GB W3" w:cs="宋体"/>
                <w:color w:val="000000"/>
                <w:kern w:val="0"/>
                <w:szCs w:val="21"/>
              </w:rPr>
              <w:t>班级交流活动方案讨论</w:t>
            </w:r>
          </w:p>
        </w:tc>
        <w:tc>
          <w:tcPr>
            <w:tcW w:w="2284" w:type="dxa"/>
            <w:vAlign w:val="center"/>
          </w:tcPr>
          <w:p>
            <w:pPr>
              <w:widowControl/>
              <w:jc w:val="center"/>
              <w:rPr>
                <w:rFonts w:ascii="Hiragino Sans GB W3" w:hAnsi="Hiragino Sans GB W3" w:eastAsia="Hiragino Sans GB W3" w:cs="Times New Roman (正文 CS 字体)"/>
                <w:color w:val="000000" w:themeColor="text1"/>
                <w:szCs w:val="21"/>
                <w:shd w:val="clear" w:color="auto" w:fill="FFFFFF"/>
                <w14:textFill>
                  <w14:solidFill>
                    <w14:schemeClr w14:val="tx1"/>
                  </w14:solidFill>
                </w14:textFill>
              </w:rPr>
            </w:pPr>
            <w:r>
              <w:rPr>
                <w:rFonts w:hint="eastAsia" w:ascii="Hiragino Sans GB W3" w:hAnsi="Hiragino Sans GB W3" w:eastAsia="Hiragino Sans GB W3" w:cs="宋体"/>
                <w:color w:val="000000"/>
                <w:kern w:val="0"/>
                <w:szCs w:val="21"/>
              </w:rPr>
              <w:t>名家讲座</w:t>
            </w:r>
          </w:p>
        </w:tc>
        <w:tc>
          <w:tcPr>
            <w:tcW w:w="3192" w:type="dxa"/>
            <w:vAlign w:val="center"/>
          </w:tcPr>
          <w:p>
            <w:pPr>
              <w:widowControl/>
              <w:jc w:val="center"/>
              <w:rPr>
                <w:rFonts w:ascii="Hiragino Sans GB W3" w:hAnsi="Hiragino Sans GB W3" w:eastAsia="Hiragino Sans GB W3" w:cs="宋体"/>
                <w:color w:val="000000"/>
                <w:kern w:val="0"/>
                <w:szCs w:val="21"/>
              </w:rPr>
            </w:pPr>
          </w:p>
        </w:tc>
      </w:tr>
    </w:tbl>
    <w:p>
      <w:pPr>
        <w:widowControl/>
        <w:spacing w:before="312" w:beforeLines="100"/>
        <w:jc w:val="left"/>
        <w:rPr>
          <w:rFonts w:ascii="Hiragino Sans GB W3" w:hAnsi="Hiragino Sans GB W3" w:eastAsia="Hiragino Sans GB W3" w:cs="Times New Roman (正文 CS 字体)"/>
          <w:b/>
          <w:color w:val="C00000"/>
          <w:spacing w:val="10"/>
          <w:sz w:val="30"/>
          <w:szCs w:val="30"/>
        </w:rPr>
      </w:pPr>
      <w:r>
        <w:rPr>
          <w:rFonts w:hint="eastAsia" w:ascii="Hiragino Sans GB W3" w:hAnsi="Hiragino Sans GB W3" w:eastAsia="Hiragino Sans GB W3" w:cs="Times New Roman (正文 CS 字体)"/>
          <w:b/>
          <w:color w:val="C00000"/>
          <w:spacing w:val="10"/>
          <w:sz w:val="30"/>
          <w:szCs w:val="30"/>
        </w:rPr>
        <w:t>「招生对象」</w:t>
      </w:r>
    </w:p>
    <w:p>
      <w:pPr>
        <w:spacing w:line="360" w:lineRule="auto"/>
        <w:jc w:val="left"/>
        <w:rPr>
          <w:rFonts w:ascii="Hiragino Sans GB W3" w:hAnsi="Hiragino Sans GB W3" w:eastAsia="Hiragino Sans GB W3"/>
          <w:color w:val="000000"/>
          <w:sz w:val="28"/>
          <w:szCs w:val="28"/>
        </w:rPr>
      </w:pPr>
      <w:r>
        <w:rPr>
          <w:rFonts w:hint="eastAsia" w:ascii="Hiragino Sans GB W3" w:hAnsi="Hiragino Sans GB W3" w:eastAsia="Hiragino Sans GB W3"/>
          <w:b/>
          <w:sz w:val="30"/>
          <w:szCs w:val="30"/>
        </w:rPr>
        <w:t>1、</w:t>
      </w:r>
      <w:r>
        <w:rPr>
          <w:rFonts w:hint="eastAsia" w:ascii="Hiragino Sans GB W3" w:hAnsi="Hiragino Sans GB W3" w:eastAsia="Hiragino Sans GB W3"/>
          <w:color w:val="000000"/>
          <w:sz w:val="28"/>
          <w:szCs w:val="28"/>
        </w:rPr>
        <w:t>全国医药器械生产、流通企业和医疗器械生产、流通、研发企业董事长，总经理。</w:t>
      </w:r>
    </w:p>
    <w:p>
      <w:pPr>
        <w:spacing w:line="360" w:lineRule="auto"/>
        <w:jc w:val="left"/>
        <w:rPr>
          <w:rFonts w:ascii="Hiragino Sans GB W3" w:hAnsi="Hiragino Sans GB W3" w:eastAsia="Hiragino Sans GB W3"/>
          <w:color w:val="000000"/>
          <w:sz w:val="28"/>
          <w:szCs w:val="28"/>
        </w:rPr>
      </w:pPr>
      <w:r>
        <w:rPr>
          <w:rFonts w:hint="eastAsia" w:ascii="Hiragino Sans GB W3" w:hAnsi="Hiragino Sans GB W3" w:eastAsia="Hiragino Sans GB W3"/>
          <w:b/>
          <w:sz w:val="30"/>
          <w:szCs w:val="30"/>
        </w:rPr>
        <w:t>2、</w:t>
      </w:r>
      <w:r>
        <w:rPr>
          <w:rFonts w:hint="eastAsia" w:ascii="Hiragino Sans GB W3" w:hAnsi="Hiragino Sans GB W3" w:eastAsia="Hiragino Sans GB W3"/>
          <w:color w:val="000000"/>
          <w:sz w:val="28"/>
          <w:szCs w:val="28"/>
        </w:rPr>
        <w:t>全国各医药器械企业、器械企业的营销总监，市场总监，执行董事等高管。</w:t>
      </w:r>
    </w:p>
    <w:p>
      <w:pPr>
        <w:spacing w:line="360" w:lineRule="auto"/>
        <w:jc w:val="left"/>
        <w:rPr>
          <w:rFonts w:ascii="Hiragino Sans GB W3" w:hAnsi="Hiragino Sans GB W3" w:eastAsia="Hiragino Sans GB W3"/>
          <w:color w:val="000000"/>
          <w:sz w:val="28"/>
          <w:szCs w:val="28"/>
        </w:rPr>
      </w:pPr>
      <w:r>
        <w:rPr>
          <w:rFonts w:hint="eastAsia" w:ascii="Hiragino Sans GB W3" w:hAnsi="Hiragino Sans GB W3" w:eastAsia="Hiragino Sans GB W3"/>
          <w:b/>
          <w:sz w:val="30"/>
          <w:szCs w:val="30"/>
        </w:rPr>
        <w:t>3、</w:t>
      </w:r>
      <w:r>
        <w:rPr>
          <w:rFonts w:hint="eastAsia" w:ascii="Hiragino Sans GB W3" w:hAnsi="Hiragino Sans GB W3" w:eastAsia="Hiragino Sans GB W3"/>
          <w:color w:val="000000"/>
          <w:sz w:val="28"/>
          <w:szCs w:val="28"/>
        </w:rPr>
        <w:t>全国各企业的各个部门负责人，大区经理等。</w:t>
      </w:r>
    </w:p>
    <w:p>
      <w:pPr>
        <w:widowControl/>
        <w:spacing w:before="312" w:beforeLines="100"/>
        <w:jc w:val="left"/>
        <w:rPr>
          <w:rFonts w:ascii="Hiragino Sans GB W3" w:hAnsi="Hiragino Sans GB W3" w:eastAsia="Hiragino Sans GB W3" w:cs="Times New Roman (正文 CS 字体)"/>
          <w:b/>
          <w:color w:val="C00000"/>
          <w:sz w:val="30"/>
          <w:szCs w:val="30"/>
          <w:shd w:val="clear" w:color="auto" w:fill="FFFFFF"/>
        </w:rPr>
      </w:pPr>
      <w:r>
        <w:rPr>
          <w:rFonts w:hint="eastAsia" w:ascii="Hiragino Sans GB W3" w:hAnsi="Hiragino Sans GB W3" w:eastAsia="Hiragino Sans GB W3" w:cs="Times New Roman (正文 CS 字体)"/>
          <w:b/>
          <w:color w:val="C00000"/>
          <w:spacing w:val="10"/>
          <w:sz w:val="30"/>
          <w:szCs w:val="30"/>
        </w:rPr>
        <w:t>「</w:t>
      </w:r>
      <w:r>
        <w:rPr>
          <w:rFonts w:hint="eastAsia" w:ascii="Hiragino Sans GB W3" w:hAnsi="Hiragino Sans GB W3" w:eastAsia="Hiragino Sans GB W3" w:cs="Times New Roman (正文 CS 字体)"/>
          <w:b/>
          <w:color w:val="C00000"/>
          <w:sz w:val="30"/>
          <w:szCs w:val="30"/>
          <w:shd w:val="clear" w:color="auto" w:fill="FFFFFF"/>
        </w:rPr>
        <w:t>学制及学费</w:t>
      </w:r>
      <w:r>
        <w:rPr>
          <w:rFonts w:hint="eastAsia" w:ascii="Hiragino Sans GB W3" w:hAnsi="Hiragino Sans GB W3" w:eastAsia="Hiragino Sans GB W3" w:cs="Times New Roman (正文 CS 字体)"/>
          <w:b/>
          <w:color w:val="C00000"/>
          <w:spacing w:val="10"/>
          <w:sz w:val="30"/>
          <w:szCs w:val="30"/>
        </w:rPr>
        <w:t>」</w:t>
      </w:r>
    </w:p>
    <w:p>
      <w:pPr>
        <w:widowControl/>
        <w:jc w:val="left"/>
        <w:rPr>
          <w:rFonts w:ascii="Hiragino Sans GB W3" w:hAnsi="Hiragino Sans GB W3" w:eastAsia="Hiragino Sans GB W3" w:cs="Arial"/>
          <w:kern w:val="0"/>
          <w:sz w:val="28"/>
          <w:szCs w:val="28"/>
        </w:rPr>
      </w:pPr>
      <w:r>
        <w:rPr>
          <w:rFonts w:hint="eastAsia" w:ascii="Hiragino Sans GB W3" w:hAnsi="Hiragino Sans GB W3" w:eastAsia="Hiragino Sans GB W3" w:cs="Arial"/>
          <w:b/>
          <w:kern w:val="0"/>
          <w:sz w:val="28"/>
          <w:szCs w:val="28"/>
        </w:rPr>
        <w:t>学制：</w:t>
      </w:r>
      <w:r>
        <w:rPr>
          <w:rFonts w:hint="eastAsia" w:ascii="Hiragino Sans GB W3" w:hAnsi="Hiragino Sans GB W3" w:eastAsia="Hiragino Sans GB W3" w:cs="Arial"/>
          <w:kern w:val="0"/>
          <w:sz w:val="28"/>
          <w:szCs w:val="28"/>
        </w:rPr>
        <w:t>一年半</w:t>
      </w:r>
    </w:p>
    <w:p>
      <w:pPr>
        <w:widowControl/>
        <w:jc w:val="left"/>
        <w:rPr>
          <w:rFonts w:ascii="Hiragino Sans GB W3" w:hAnsi="Hiragino Sans GB W3" w:eastAsia="Hiragino Sans GB W3" w:cs="Arial"/>
          <w:kern w:val="0"/>
          <w:sz w:val="28"/>
          <w:szCs w:val="28"/>
        </w:rPr>
      </w:pPr>
      <w:r>
        <w:rPr>
          <w:rFonts w:hint="eastAsia" w:ascii="Hiragino Sans GB W3" w:hAnsi="Hiragino Sans GB W3" w:eastAsia="Hiragino Sans GB W3" w:cs="宋体"/>
          <w:kern w:val="0"/>
          <w:sz w:val="24"/>
        </w:rPr>
        <w:t>每两个月集中学习3天（周五-周日），结合优秀企业实地调研1～2次。</w:t>
      </w:r>
    </w:p>
    <w:p>
      <w:pPr>
        <w:widowControl/>
        <w:jc w:val="left"/>
        <w:rPr>
          <w:rFonts w:ascii="宋体" w:hAnsi="宋体" w:cs="宋体"/>
          <w:kern w:val="0"/>
          <w:szCs w:val="21"/>
        </w:rPr>
      </w:pPr>
      <w:r>
        <w:rPr>
          <w:rFonts w:hint="eastAsia" w:ascii="Hiragino Sans GB W3" w:hAnsi="Hiragino Sans GB W3" w:eastAsia="Hiragino Sans GB W3" w:cs="宋体"/>
          <w:b/>
          <w:bCs/>
          <w:kern w:val="0"/>
          <w:sz w:val="28"/>
          <w:szCs w:val="28"/>
        </w:rPr>
        <w:t>学费：</w:t>
      </w:r>
      <w:r>
        <w:rPr>
          <w:rFonts w:ascii="Hiragino Sans GB W3" w:hAnsi="Hiragino Sans GB W3" w:eastAsia="Hiragino Sans GB W3" w:cs="Arial"/>
          <w:color w:val="333333"/>
          <w:kern w:val="0"/>
          <w:sz w:val="28"/>
          <w:szCs w:val="28"/>
          <w:shd w:val="clear" w:color="auto" w:fill="FFFFFF"/>
        </w:rPr>
        <w:t>￥</w:t>
      </w:r>
      <w:r>
        <w:rPr>
          <w:rFonts w:hint="eastAsia" w:ascii="Hiragino Sans GB W3" w:hAnsi="Hiragino Sans GB W3" w:eastAsia="Hiragino Sans GB W3" w:cs="宋体"/>
          <w:kern w:val="0"/>
          <w:sz w:val="28"/>
          <w:szCs w:val="28"/>
        </w:rPr>
        <w:t>33000元/人</w:t>
      </w:r>
    </w:p>
    <w:p>
      <w:pPr>
        <w:widowControl/>
        <w:jc w:val="left"/>
        <w:rPr>
          <w:rFonts w:ascii="Hiragino Sans GB W3" w:hAnsi="Hiragino Sans GB W3" w:eastAsia="Hiragino Sans GB W3" w:cs="宋体"/>
          <w:kern w:val="0"/>
          <w:sz w:val="24"/>
        </w:rPr>
      </w:pPr>
      <w:r>
        <w:rPr>
          <w:rFonts w:hint="eastAsia" w:ascii="Hiragino Sans GB W3" w:hAnsi="Hiragino Sans GB W3" w:eastAsia="Hiragino Sans GB W3" w:cs="宋体"/>
          <w:kern w:val="0"/>
          <w:sz w:val="24"/>
        </w:rPr>
        <w:t>费用包括：（授课费、讲义资料费、结业证书费、课间茶点费、各种证件和学员通讯录费用，以及其它教学资源使用费、教学管理和组织费用），（学习期间食宿费用自理）。</w:t>
      </w:r>
    </w:p>
    <w:p>
      <w:pPr>
        <w:widowControl/>
        <w:spacing w:before="312" w:beforeLines="100"/>
        <w:jc w:val="left"/>
        <w:rPr>
          <w:rFonts w:ascii="Hiragino Sans GB W3" w:hAnsi="Hiragino Sans GB W3" w:eastAsia="Hiragino Sans GB W3" w:cs="Times New Roman (正文 CS 字体)"/>
          <w:b/>
          <w:color w:val="C00000"/>
          <w:sz w:val="30"/>
          <w:szCs w:val="30"/>
          <w:shd w:val="clear" w:color="auto" w:fill="FFFFFF"/>
        </w:rPr>
      </w:pPr>
      <w:r>
        <w:rPr>
          <w:rFonts w:hint="eastAsia" w:ascii="Hiragino Sans GB W3" w:hAnsi="Hiragino Sans GB W3" w:eastAsia="Hiragino Sans GB W3" w:cs="Times New Roman (正文 CS 字体)"/>
          <w:b/>
          <w:color w:val="C00000"/>
          <w:spacing w:val="10"/>
          <w:sz w:val="30"/>
          <w:szCs w:val="30"/>
        </w:rPr>
        <w:t>「学业认证」</w:t>
      </w:r>
    </w:p>
    <w:p>
      <w:pPr>
        <w:widowControl/>
        <w:jc w:val="left"/>
        <w:rPr>
          <w:rFonts w:ascii="Hiragino Sans GB W3" w:hAnsi="Hiragino Sans GB W3" w:eastAsia="Hiragino Sans GB W3" w:cs="宋体"/>
          <w:kern w:val="0"/>
          <w:sz w:val="28"/>
          <w:szCs w:val="28"/>
        </w:rPr>
      </w:pPr>
      <w:r>
        <w:rPr>
          <w:rFonts w:hint="eastAsia" w:ascii="Hiragino Sans GB W3" w:hAnsi="Hiragino Sans GB W3" w:eastAsia="Hiragino Sans GB W3" w:cs="宋体"/>
          <w:kern w:val="0"/>
          <w:sz w:val="28"/>
          <w:szCs w:val="28"/>
        </w:rPr>
        <w:t>满学分并合格者，通过审核合格后，将获得清华大学老科协颁发的“医药器械行业工商管理高级研修项目”结业证书。</w:t>
      </w:r>
    </w:p>
    <w:p>
      <w:pPr>
        <w:widowControl/>
        <w:spacing w:before="312" w:beforeLines="100"/>
        <w:jc w:val="left"/>
        <w:rPr>
          <w:rFonts w:ascii="Hiragino Sans GB W3" w:hAnsi="Hiragino Sans GB W3" w:eastAsia="Hiragino Sans GB W3" w:cs="宋体"/>
          <w:kern w:val="0"/>
          <w:sz w:val="24"/>
        </w:rPr>
      </w:pPr>
      <w:r>
        <w:rPr>
          <w:rFonts w:hint="eastAsia" w:ascii="Hiragino Sans GB W3" w:hAnsi="Hiragino Sans GB W3" w:eastAsia="Hiragino Sans GB W3" w:cs="Times New Roman (正文 CS 字体)"/>
          <w:b/>
          <w:color w:val="C00000"/>
          <w:spacing w:val="10"/>
          <w:sz w:val="30"/>
          <w:szCs w:val="30"/>
        </w:rPr>
        <w:t>「报名流程」</w:t>
      </w:r>
    </w:p>
    <w:p>
      <w:pPr>
        <w:widowControl/>
        <w:autoSpaceDE w:val="0"/>
        <w:autoSpaceDN w:val="0"/>
        <w:adjustRightInd w:val="0"/>
        <w:jc w:val="left"/>
        <w:rPr>
          <w:rFonts w:ascii="Hiragino Sans GB W3" w:hAnsi="Hiragino Sans GB W3" w:eastAsia="Hiragino Sans GB W3" w:cs="Helvetica Neue"/>
          <w:b/>
          <w:color w:val="2F2F2F"/>
          <w:kern w:val="0"/>
          <w:sz w:val="24"/>
        </w:rPr>
      </w:pPr>
      <w:r>
        <w:rPr>
          <w:rFonts w:ascii="Hiragino Sans GB W3" w:hAnsi="Hiragino Sans GB W3" w:eastAsia="Hiragino Sans GB W3" w:cs="Helvetica Neue"/>
          <w:b/>
          <w:color w:val="2F2F2F"/>
          <w:kern w:val="0"/>
          <w:sz w:val="24"/>
        </w:rPr>
        <w:drawing>
          <wp:inline distT="0" distB="0" distL="0" distR="0">
            <wp:extent cx="5270500" cy="809625"/>
            <wp:effectExtent l="0" t="0" r="0" b="317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5"/>
                    <a:stretch>
                      <a:fillRect/>
                    </a:stretch>
                  </pic:blipFill>
                  <pic:spPr>
                    <a:xfrm>
                      <a:off x="0" y="0"/>
                      <a:ext cx="5270500" cy="809625"/>
                    </a:xfrm>
                    <a:prstGeom prst="rect">
                      <a:avLst/>
                    </a:prstGeom>
                  </pic:spPr>
                </pic:pic>
              </a:graphicData>
            </a:graphic>
          </wp:inline>
        </w:drawing>
      </w:r>
    </w:p>
    <w:p>
      <w:pPr>
        <w:widowControl/>
        <w:autoSpaceDE w:val="0"/>
        <w:autoSpaceDN w:val="0"/>
        <w:adjustRightInd w:val="0"/>
        <w:jc w:val="left"/>
        <w:rPr>
          <w:rFonts w:ascii="Hiragino Sans GB W3" w:hAnsi="Hiragino Sans GB W3" w:eastAsia="Hiragino Sans GB W3" w:cs="Helvetica Neue"/>
          <w:b/>
          <w:color w:val="2F2F2F"/>
          <w:kern w:val="0"/>
          <w:sz w:val="28"/>
          <w:szCs w:val="28"/>
        </w:rPr>
      </w:pPr>
      <w:r>
        <w:rPr>
          <w:rFonts w:hint="eastAsia" w:ascii="Hiragino Sans GB W3" w:hAnsi="Hiragino Sans GB W3" w:eastAsia="Hiragino Sans GB W3" w:cs="宋体"/>
          <w:kern w:val="0"/>
          <w:sz w:val="24"/>
        </w:rPr>
        <w:t>填写</w:t>
      </w:r>
      <w:r>
        <w:rPr>
          <w:rFonts w:hint="eastAsia" w:ascii="Hiragino Sans GB W3" w:hAnsi="Hiragino Sans GB W3" w:eastAsia="Hiragino Sans GB W3" w:cs="宋体"/>
          <w:b/>
          <w:kern w:val="0"/>
          <w:sz w:val="28"/>
          <w:szCs w:val="28"/>
        </w:rPr>
        <w:t>报名表</w:t>
      </w:r>
      <w:r>
        <w:rPr>
          <w:rFonts w:hint="eastAsia" w:ascii="Hiragino Sans GB W3" w:hAnsi="Hiragino Sans GB W3" w:eastAsia="Hiragino Sans GB W3" w:cs="宋体"/>
          <w:kern w:val="0"/>
          <w:sz w:val="24"/>
        </w:rPr>
        <w:t>和提供</w:t>
      </w:r>
      <w:r>
        <w:rPr>
          <w:rFonts w:hint="eastAsia" w:ascii="Hiragino Sans GB W3" w:hAnsi="Hiragino Sans GB W3" w:eastAsia="Hiragino Sans GB W3" w:cs="宋体"/>
          <w:b/>
          <w:kern w:val="0"/>
          <w:sz w:val="28"/>
          <w:szCs w:val="28"/>
        </w:rPr>
        <w:t>最高学历证明</w:t>
      </w:r>
      <w:r>
        <w:rPr>
          <w:rFonts w:hint="eastAsia" w:ascii="Hiragino Sans GB W3" w:hAnsi="Hiragino Sans GB W3" w:eastAsia="Hiragino Sans GB W3" w:cs="宋体"/>
          <w:kern w:val="0"/>
          <w:sz w:val="24"/>
        </w:rPr>
        <w:t>审查合格</w:t>
      </w:r>
      <w:r>
        <w:rPr>
          <w:rFonts w:hint="eastAsia" w:ascii="Hiragino Sans GB W3" w:hAnsi="Hiragino Sans GB W3" w:eastAsia="Hiragino Sans GB W3" w:cs="宋体"/>
          <w:kern w:val="0"/>
          <w:sz w:val="28"/>
          <w:szCs w:val="28"/>
        </w:rPr>
        <w:t>，</w:t>
      </w:r>
      <w:r>
        <w:rPr>
          <w:rFonts w:hint="eastAsia" w:ascii="Hiragino Sans GB W3" w:hAnsi="Hiragino Sans GB W3" w:eastAsia="Hiragino Sans GB W3" w:cs="宋体"/>
          <w:b/>
          <w:kern w:val="0"/>
          <w:sz w:val="28"/>
          <w:szCs w:val="28"/>
        </w:rPr>
        <w:t>缴纳培训费</w:t>
      </w:r>
      <w:r>
        <w:rPr>
          <w:rFonts w:hint="eastAsia" w:ascii="Hiragino Sans GB W3" w:hAnsi="Hiragino Sans GB W3" w:eastAsia="Hiragino Sans GB W3" w:cs="宋体"/>
          <w:kern w:val="0"/>
          <w:sz w:val="28"/>
          <w:szCs w:val="28"/>
        </w:rPr>
        <w:t>，</w:t>
      </w:r>
      <w:r>
        <w:rPr>
          <w:rFonts w:hint="eastAsia" w:ascii="Hiragino Sans GB W3" w:hAnsi="Hiragino Sans GB W3" w:eastAsia="Hiragino Sans GB W3" w:cs="宋体"/>
          <w:kern w:val="0"/>
          <w:sz w:val="24"/>
        </w:rPr>
        <w:t>发《入学通知书》，开课前一周通知上课，报到时交</w:t>
      </w:r>
      <w:r>
        <w:rPr>
          <w:rFonts w:hint="eastAsia" w:ascii="Hiragino Sans GB W3" w:hAnsi="Hiragino Sans GB W3" w:eastAsia="Hiragino Sans GB W3" w:cs="宋体"/>
          <w:b/>
          <w:kern w:val="0"/>
          <w:sz w:val="28"/>
          <w:szCs w:val="28"/>
        </w:rPr>
        <w:t>2张2寸彩色蓝底免冠照片，身份证复印件</w:t>
      </w:r>
      <w:r>
        <w:rPr>
          <w:rFonts w:hint="eastAsia" w:ascii="Hiragino Sans GB W3" w:hAnsi="Hiragino Sans GB W3" w:eastAsia="Hiragino Sans GB W3" w:cs="宋体"/>
          <w:kern w:val="0"/>
          <w:sz w:val="24"/>
        </w:rPr>
        <w:t>等。</w:t>
      </w:r>
    </w:p>
    <w:p>
      <w:pPr>
        <w:widowControl/>
        <w:spacing w:before="312" w:beforeLines="100"/>
        <w:jc w:val="left"/>
        <w:rPr>
          <w:rFonts w:ascii="Hiragino Sans GB W3" w:hAnsi="Hiragino Sans GB W3" w:eastAsia="Hiragino Sans GB W3" w:cs="Times New Roman (正文 CS 字体)"/>
          <w:b/>
          <w:color w:val="C00000"/>
          <w:spacing w:val="10"/>
          <w:sz w:val="30"/>
          <w:szCs w:val="30"/>
        </w:rPr>
      </w:pPr>
      <w:r>
        <w:rPr>
          <w:rFonts w:hint="eastAsia" w:ascii="Hiragino Sans GB W3" w:hAnsi="Hiragino Sans GB W3" w:eastAsia="Hiragino Sans GB W3" w:cs="Times New Roman (正文 CS 字体)"/>
          <w:b/>
          <w:color w:val="C00000"/>
          <w:spacing w:val="10"/>
          <w:sz w:val="30"/>
          <w:szCs w:val="30"/>
        </w:rPr>
        <w:t>「往届回顾」</w:t>
      </w:r>
    </w:p>
    <w:p>
      <w:pPr>
        <w:widowControl/>
        <w:autoSpaceDE w:val="0"/>
        <w:autoSpaceDN w:val="0"/>
        <w:adjustRightInd w:val="0"/>
        <w:spacing w:line="360" w:lineRule="auto"/>
        <w:jc w:val="left"/>
        <w:rPr>
          <w:rFonts w:ascii="Hiragino Sans GB W3" w:hAnsi="Hiragino Sans GB W3" w:eastAsia="Hiragino Sans GB W3"/>
          <w:color w:val="000000"/>
          <w:kern w:val="0"/>
          <w:sz w:val="24"/>
        </w:rPr>
      </w:pPr>
      <w:r>
        <w:rPr>
          <w:rFonts w:hint="eastAsia" w:ascii="Hiragino Sans GB W3" w:hAnsi="Hiragino Sans GB W3" w:eastAsia="Hiragino Sans GB W3" w:cs="Helvetica Neue"/>
          <w:b/>
          <w:color w:val="2F2F2F"/>
          <w:kern w:val="0"/>
          <w:sz w:val="28"/>
          <w:szCs w:val="28"/>
        </w:rPr>
        <w:t>往届学员来自</w:t>
      </w:r>
      <w:r>
        <w:rPr>
          <w:rFonts w:hint="eastAsia" w:ascii="Hiragino Sans GB W3" w:hAnsi="Hiragino Sans GB W3" w:eastAsia="Hiragino Sans GB W3" w:cs="Arial"/>
          <w:color w:val="000000"/>
          <w:kern w:val="0"/>
          <w:sz w:val="24"/>
        </w:rPr>
        <w:t>北京同仁堂集团</w:t>
      </w:r>
      <w:r>
        <w:rPr>
          <w:rFonts w:hint="eastAsia" w:ascii="Hiragino Sans GB W3" w:hAnsi="Hiragino Sans GB W3" w:eastAsia="Hiragino Sans GB W3"/>
          <w:color w:val="000000"/>
          <w:kern w:val="0"/>
          <w:sz w:val="24"/>
        </w:rPr>
        <w:t>，</w:t>
      </w:r>
      <w:r>
        <w:rPr>
          <w:rFonts w:hint="eastAsia" w:ascii="Hiragino Sans GB W3" w:hAnsi="Hiragino Sans GB W3" w:eastAsia="Hiragino Sans GB W3" w:cs="Arial"/>
          <w:color w:val="000000"/>
          <w:kern w:val="0"/>
          <w:sz w:val="24"/>
        </w:rPr>
        <w:t>华北制药集团</w:t>
      </w:r>
      <w:r>
        <w:rPr>
          <w:rFonts w:hint="eastAsia" w:ascii="Hiragino Sans GB W3" w:hAnsi="Hiragino Sans GB W3" w:eastAsia="Hiragino Sans GB W3"/>
          <w:color w:val="000000"/>
          <w:kern w:val="0"/>
          <w:sz w:val="24"/>
        </w:rPr>
        <w:t>，</w:t>
      </w:r>
      <w:r>
        <w:rPr>
          <w:rFonts w:hint="eastAsia" w:ascii="Hiragino Sans GB W3" w:hAnsi="Hiragino Sans GB W3" w:eastAsia="Hiragino Sans GB W3" w:cs="Arial"/>
          <w:color w:val="000000"/>
          <w:kern w:val="0"/>
          <w:sz w:val="24"/>
        </w:rPr>
        <w:t>海南灵康制药，安斯利康，步长集团</w:t>
      </w:r>
      <w:r>
        <w:rPr>
          <w:rFonts w:hint="eastAsia" w:ascii="Hiragino Sans GB W3" w:hAnsi="Hiragino Sans GB W3" w:eastAsia="Hiragino Sans GB W3"/>
          <w:color w:val="000000"/>
          <w:kern w:val="0"/>
          <w:sz w:val="24"/>
        </w:rPr>
        <w:t>，</w:t>
      </w:r>
      <w:r>
        <w:rPr>
          <w:rFonts w:hint="eastAsia" w:ascii="Hiragino Sans GB W3" w:hAnsi="Hiragino Sans GB W3" w:eastAsia="Hiragino Sans GB W3" w:cs="Arial"/>
          <w:color w:val="000000"/>
          <w:kern w:val="0"/>
          <w:sz w:val="24"/>
        </w:rPr>
        <w:t>九洲通医药集团、深圳立健医药</w:t>
      </w:r>
      <w:r>
        <w:rPr>
          <w:rFonts w:hint="eastAsia" w:ascii="Hiragino Sans GB W3" w:hAnsi="Hiragino Sans GB W3" w:eastAsia="Hiragino Sans GB W3"/>
          <w:color w:val="000000"/>
          <w:kern w:val="0"/>
          <w:sz w:val="24"/>
        </w:rPr>
        <w:t>，</w:t>
      </w:r>
      <w:r>
        <w:rPr>
          <w:rFonts w:ascii="Hiragino Sans GB W3" w:hAnsi="Hiragino Sans GB W3" w:eastAsia="Hiragino Sans GB W3"/>
          <w:color w:val="000000"/>
          <w:kern w:val="0"/>
          <w:sz w:val="24"/>
        </w:rPr>
        <w:t>拜耳集团</w:t>
      </w:r>
      <w:r>
        <w:rPr>
          <w:rFonts w:hint="eastAsia" w:ascii="Hiragino Sans GB W3" w:hAnsi="Hiragino Sans GB W3" w:eastAsia="Hiragino Sans GB W3" w:cs="Arial"/>
          <w:color w:val="000000"/>
          <w:kern w:val="0"/>
          <w:sz w:val="24"/>
        </w:rPr>
        <w:t>，千金药业</w:t>
      </w:r>
      <w:r>
        <w:rPr>
          <w:rFonts w:hint="eastAsia" w:ascii="Hiragino Sans GB W3" w:hAnsi="Hiragino Sans GB W3" w:eastAsia="Hiragino Sans GB W3"/>
          <w:color w:val="000000"/>
          <w:kern w:val="0"/>
          <w:sz w:val="24"/>
        </w:rPr>
        <w:t>，</w:t>
      </w:r>
      <w:r>
        <w:rPr>
          <w:rFonts w:hint="eastAsia" w:ascii="Hiragino Sans GB W3" w:hAnsi="Hiragino Sans GB W3" w:eastAsia="Hiragino Sans GB W3" w:cs="Arial"/>
          <w:color w:val="000000"/>
          <w:kern w:val="0"/>
          <w:sz w:val="24"/>
        </w:rPr>
        <w:t>金陵药业</w:t>
      </w:r>
      <w:r>
        <w:rPr>
          <w:rFonts w:hint="eastAsia" w:ascii="Hiragino Sans GB W3" w:hAnsi="Hiragino Sans GB W3" w:eastAsia="Hiragino Sans GB W3"/>
          <w:color w:val="000000"/>
          <w:kern w:val="0"/>
          <w:sz w:val="24"/>
        </w:rPr>
        <w:t>，</w:t>
      </w:r>
      <w:r>
        <w:rPr>
          <w:rFonts w:hint="eastAsia" w:ascii="Hiragino Sans GB W3" w:hAnsi="Hiragino Sans GB W3" w:eastAsia="Hiragino Sans GB W3" w:cs="Arial"/>
          <w:color w:val="000000"/>
          <w:kern w:val="0"/>
          <w:sz w:val="24"/>
        </w:rPr>
        <w:t>华邦制药</w:t>
      </w:r>
      <w:r>
        <w:rPr>
          <w:rFonts w:hint="eastAsia" w:ascii="Hiragino Sans GB W3" w:hAnsi="Hiragino Sans GB W3" w:eastAsia="Hiragino Sans GB W3"/>
          <w:color w:val="000000"/>
          <w:kern w:val="0"/>
          <w:sz w:val="24"/>
        </w:rPr>
        <w:t>，</w:t>
      </w:r>
      <w:r>
        <w:rPr>
          <w:rFonts w:hint="eastAsia" w:ascii="Hiragino Sans GB W3" w:hAnsi="Hiragino Sans GB W3" w:eastAsia="Hiragino Sans GB W3" w:cs="Arial"/>
          <w:color w:val="000000"/>
          <w:kern w:val="0"/>
          <w:sz w:val="24"/>
        </w:rPr>
        <w:t>马应龙集团</w:t>
      </w:r>
      <w:r>
        <w:rPr>
          <w:rFonts w:hint="eastAsia" w:ascii="Hiragino Sans GB W3" w:hAnsi="Hiragino Sans GB W3" w:eastAsia="Hiragino Sans GB W3"/>
          <w:color w:val="000000"/>
          <w:kern w:val="0"/>
          <w:sz w:val="24"/>
        </w:rPr>
        <w:t>，</w:t>
      </w:r>
      <w:r>
        <w:rPr>
          <w:rFonts w:ascii="Hiragino Sans GB W3" w:hAnsi="Hiragino Sans GB W3" w:eastAsia="Hiragino Sans GB W3"/>
          <w:color w:val="000000"/>
          <w:kern w:val="0"/>
          <w:sz w:val="24"/>
        </w:rPr>
        <w:t>深圳九明药业，</w:t>
      </w:r>
      <w:r>
        <w:rPr>
          <w:rFonts w:hint="eastAsia" w:ascii="Hiragino Sans GB W3" w:hAnsi="Hiragino Sans GB W3" w:eastAsia="Hiragino Sans GB W3" w:cs="Arial"/>
          <w:color w:val="000000"/>
          <w:kern w:val="0"/>
          <w:sz w:val="24"/>
        </w:rPr>
        <w:t>天津中新集团</w:t>
      </w:r>
      <w:r>
        <w:rPr>
          <w:rFonts w:hint="eastAsia" w:ascii="Hiragino Sans GB W3" w:hAnsi="Hiragino Sans GB W3" w:eastAsia="Hiragino Sans GB W3"/>
          <w:color w:val="000000"/>
          <w:kern w:val="0"/>
          <w:sz w:val="24"/>
        </w:rPr>
        <w:t>，</w:t>
      </w:r>
      <w:r>
        <w:rPr>
          <w:rFonts w:hint="eastAsia" w:ascii="Hiragino Sans GB W3" w:hAnsi="Hiragino Sans GB W3" w:eastAsia="Hiragino Sans GB W3" w:cs="Arial"/>
          <w:color w:val="000000"/>
          <w:kern w:val="0"/>
          <w:sz w:val="24"/>
        </w:rPr>
        <w:t>哈药集团</w:t>
      </w:r>
      <w:r>
        <w:rPr>
          <w:rFonts w:hint="eastAsia" w:ascii="Hiragino Sans GB W3" w:hAnsi="Hiragino Sans GB W3" w:eastAsia="Hiragino Sans GB W3"/>
          <w:color w:val="000000"/>
          <w:kern w:val="0"/>
          <w:sz w:val="24"/>
        </w:rPr>
        <w:t>，</w:t>
      </w:r>
      <w:r>
        <w:rPr>
          <w:rFonts w:ascii="Hiragino Sans GB W3" w:hAnsi="Hiragino Sans GB W3" w:eastAsia="Hiragino Sans GB W3"/>
          <w:color w:val="000000"/>
          <w:kern w:val="0"/>
          <w:sz w:val="24"/>
        </w:rPr>
        <w:t>神威药业，齐鲁制药</w:t>
      </w:r>
      <w:r>
        <w:rPr>
          <w:rFonts w:hint="eastAsia" w:ascii="Hiragino Sans GB W3" w:hAnsi="Hiragino Sans GB W3" w:eastAsia="Hiragino Sans GB W3" w:cs="Arial"/>
          <w:color w:val="000000"/>
          <w:kern w:val="0"/>
          <w:sz w:val="24"/>
        </w:rPr>
        <w:t>，上海医药集团</w:t>
      </w:r>
      <w:r>
        <w:rPr>
          <w:rFonts w:hint="eastAsia" w:ascii="Hiragino Sans GB W3" w:hAnsi="Hiragino Sans GB W3" w:eastAsia="Hiragino Sans GB W3"/>
          <w:color w:val="000000"/>
          <w:kern w:val="0"/>
          <w:sz w:val="24"/>
        </w:rPr>
        <w:t>，</w:t>
      </w:r>
      <w:r>
        <w:rPr>
          <w:rFonts w:hint="eastAsia" w:ascii="Hiragino Sans GB W3" w:hAnsi="Hiragino Sans GB W3" w:eastAsia="Hiragino Sans GB W3" w:cs="Arial"/>
          <w:color w:val="000000"/>
          <w:kern w:val="0"/>
          <w:sz w:val="24"/>
        </w:rPr>
        <w:t>联邦制药</w:t>
      </w:r>
      <w:r>
        <w:rPr>
          <w:rFonts w:hint="eastAsia" w:ascii="Hiragino Sans GB W3" w:hAnsi="Hiragino Sans GB W3" w:eastAsia="Hiragino Sans GB W3"/>
          <w:color w:val="000000"/>
          <w:kern w:val="0"/>
          <w:sz w:val="24"/>
        </w:rPr>
        <w:t>，</w:t>
      </w:r>
      <w:r>
        <w:rPr>
          <w:rFonts w:hint="eastAsia" w:ascii="Hiragino Sans GB W3" w:hAnsi="Hiragino Sans GB W3" w:eastAsia="Hiragino Sans GB W3" w:cs="Arial"/>
          <w:color w:val="000000"/>
          <w:kern w:val="0"/>
          <w:sz w:val="24"/>
        </w:rPr>
        <w:t>北京医药集团，以岭药业，重庆药友药业</w:t>
      </w:r>
      <w:r>
        <w:rPr>
          <w:rFonts w:hint="eastAsia" w:ascii="Hiragino Sans GB W3" w:hAnsi="Hiragino Sans GB W3" w:eastAsia="Hiragino Sans GB W3"/>
          <w:color w:val="000000"/>
          <w:kern w:val="0"/>
          <w:sz w:val="24"/>
        </w:rPr>
        <w:t>，</w:t>
      </w:r>
      <w:r>
        <w:rPr>
          <w:rFonts w:hint="eastAsia" w:ascii="Hiragino Sans GB W3" w:hAnsi="Hiragino Sans GB W3" w:eastAsia="Hiragino Sans GB W3" w:cs="Arial"/>
          <w:color w:val="000000"/>
          <w:kern w:val="0"/>
          <w:sz w:val="24"/>
        </w:rPr>
        <w:t>安徽华源集团</w:t>
      </w:r>
      <w:r>
        <w:rPr>
          <w:rFonts w:hint="eastAsia" w:ascii="Hiragino Sans GB W3" w:hAnsi="Hiragino Sans GB W3" w:eastAsia="Hiragino Sans GB W3"/>
          <w:color w:val="000000"/>
          <w:kern w:val="0"/>
          <w:sz w:val="24"/>
        </w:rPr>
        <w:t>，</w:t>
      </w:r>
      <w:r>
        <w:rPr>
          <w:rFonts w:hint="eastAsia" w:ascii="Hiragino Sans GB W3" w:hAnsi="Hiragino Sans GB W3" w:eastAsia="Hiragino Sans GB W3" w:cs="Arial"/>
          <w:color w:val="000000"/>
          <w:kern w:val="0"/>
          <w:sz w:val="24"/>
        </w:rPr>
        <w:t>深圳中康福药业，三九药业</w:t>
      </w:r>
      <w:r>
        <w:rPr>
          <w:rFonts w:hint="eastAsia" w:ascii="Hiragino Sans GB W3" w:hAnsi="Hiragino Sans GB W3" w:eastAsia="Hiragino Sans GB W3"/>
          <w:color w:val="000000"/>
          <w:kern w:val="0"/>
          <w:sz w:val="24"/>
        </w:rPr>
        <w:t>，</w:t>
      </w:r>
      <w:r>
        <w:rPr>
          <w:rFonts w:hint="eastAsia" w:ascii="Hiragino Sans GB W3" w:hAnsi="Hiragino Sans GB W3" w:eastAsia="Hiragino Sans GB W3" w:cs="Arial"/>
          <w:color w:val="000000"/>
          <w:kern w:val="0"/>
          <w:sz w:val="24"/>
        </w:rPr>
        <w:t>洛阳顺势医药</w:t>
      </w:r>
      <w:r>
        <w:rPr>
          <w:rFonts w:hint="eastAsia" w:ascii="Hiragino Sans GB W3" w:hAnsi="Hiragino Sans GB W3" w:eastAsia="Hiragino Sans GB W3"/>
          <w:color w:val="000000"/>
          <w:kern w:val="0"/>
          <w:sz w:val="24"/>
        </w:rPr>
        <w:t>，</w:t>
      </w:r>
      <w:r>
        <w:rPr>
          <w:rFonts w:hint="eastAsia" w:ascii="Hiragino Sans GB W3" w:hAnsi="Hiragino Sans GB W3" w:eastAsia="Hiragino Sans GB W3" w:cs="Arial"/>
          <w:color w:val="000000"/>
          <w:kern w:val="0"/>
          <w:sz w:val="24"/>
        </w:rPr>
        <w:t>山西亚宝</w:t>
      </w:r>
      <w:r>
        <w:rPr>
          <w:rFonts w:hint="eastAsia" w:ascii="Hiragino Sans GB W3" w:hAnsi="Hiragino Sans GB W3" w:eastAsia="Hiragino Sans GB W3"/>
          <w:color w:val="000000"/>
          <w:kern w:val="0"/>
          <w:sz w:val="24"/>
        </w:rPr>
        <w:t>，</w:t>
      </w:r>
      <w:r>
        <w:rPr>
          <w:rFonts w:hint="eastAsia" w:ascii="Hiragino Sans GB W3" w:hAnsi="Hiragino Sans GB W3" w:eastAsia="Hiragino Sans GB W3" w:cs="Arial"/>
          <w:color w:val="000000"/>
          <w:kern w:val="0"/>
          <w:sz w:val="24"/>
        </w:rPr>
        <w:t>云南中药厂</w:t>
      </w:r>
      <w:r>
        <w:rPr>
          <w:rFonts w:hint="eastAsia" w:ascii="Hiragino Sans GB W3" w:hAnsi="Hiragino Sans GB W3" w:eastAsia="Hiragino Sans GB W3"/>
          <w:color w:val="000000"/>
          <w:kern w:val="0"/>
          <w:sz w:val="24"/>
        </w:rPr>
        <w:t>，</w:t>
      </w:r>
      <w:r>
        <w:rPr>
          <w:rFonts w:ascii="Hiragino Sans GB W3" w:hAnsi="Hiragino Sans GB W3" w:eastAsia="Hiragino Sans GB W3"/>
          <w:color w:val="000000"/>
          <w:kern w:val="0"/>
          <w:sz w:val="24"/>
        </w:rPr>
        <w:t>山东宏济堂，</w:t>
      </w:r>
      <w:r>
        <w:rPr>
          <w:rFonts w:hint="eastAsia" w:ascii="Hiragino Sans GB W3" w:hAnsi="Hiragino Sans GB W3" w:eastAsia="Hiragino Sans GB W3" w:cs="Arial"/>
          <w:color w:val="000000"/>
          <w:kern w:val="0"/>
          <w:sz w:val="24"/>
        </w:rPr>
        <w:t>河南皖西制药</w:t>
      </w:r>
      <w:r>
        <w:rPr>
          <w:rFonts w:hint="eastAsia" w:ascii="Hiragino Sans GB W3" w:hAnsi="Hiragino Sans GB W3" w:eastAsia="Hiragino Sans GB W3"/>
          <w:color w:val="000000"/>
          <w:kern w:val="0"/>
          <w:sz w:val="24"/>
        </w:rPr>
        <w:t>，</w:t>
      </w:r>
      <w:r>
        <w:rPr>
          <w:rFonts w:hint="eastAsia" w:ascii="Hiragino Sans GB W3" w:hAnsi="Hiragino Sans GB W3" w:eastAsia="Hiragino Sans GB W3" w:cs="Arial"/>
          <w:color w:val="000000"/>
          <w:kern w:val="0"/>
          <w:sz w:val="24"/>
        </w:rPr>
        <w:t>广东香雪制药，江苏联环药业，北京韩美药业，天津天士力集团，山东威高，上海鼎华医疗器械，石药集团等</w:t>
      </w:r>
      <w:r>
        <w:rPr>
          <w:rFonts w:ascii="Hiragino Sans GB W3" w:hAnsi="Hiragino Sans GB W3" w:eastAsia="Hiragino Sans GB W3"/>
          <w:color w:val="000000"/>
          <w:kern w:val="0"/>
          <w:sz w:val="24"/>
        </w:rPr>
        <w:t>……</w:t>
      </w:r>
    </w:p>
    <w:p>
      <w:pPr>
        <w:widowControl/>
        <w:autoSpaceDE w:val="0"/>
        <w:autoSpaceDN w:val="0"/>
        <w:adjustRightInd w:val="0"/>
        <w:spacing w:line="360" w:lineRule="auto"/>
        <w:jc w:val="left"/>
        <w:rPr>
          <w:rFonts w:ascii="Hiragino Sans GB W3" w:hAnsi="Hiragino Sans GB W3" w:eastAsia="Hiragino Sans GB W3" w:cs="Helvetica Neue"/>
          <w:color w:val="2F2F2F"/>
          <w:kern w:val="0"/>
          <w:sz w:val="30"/>
          <w:szCs w:val="30"/>
        </w:rPr>
      </w:pPr>
      <w:r>
        <w:rPr>
          <w:rFonts w:ascii="Hiragino Sans GB W3" w:hAnsi="Hiragino Sans GB W3" w:eastAsia="Hiragino Sans GB W3" w:cs="Times New Roman (正文 CS 字体)"/>
          <w:b/>
          <w:color w:val="C00000"/>
          <w:sz w:val="30"/>
          <w:szCs w:val="30"/>
          <w:shd w:val="clear" w:color="auto" w:fill="FFFFFF"/>
        </w:rPr>
        <w:t>汇款信息：</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Hiragino Sans GB W3" w:hAnsi="Hiragino Sans GB W3" w:eastAsia="Hiragino Sans GB W3" w:cs="Helvetica Neue"/>
          <w:color w:val="2F2F2F"/>
          <w:kern w:val="0"/>
          <w:szCs w:val="21"/>
        </w:rPr>
      </w:pPr>
      <w:r>
        <w:rPr>
          <w:rFonts w:ascii="Hiragino Sans GB W3" w:hAnsi="Hiragino Sans GB W3" w:eastAsia="Hiragino Sans GB W3" w:cs="Helvetica Neue"/>
          <w:b/>
          <w:color w:val="2F2F2F"/>
          <w:kern w:val="0"/>
          <w:szCs w:val="21"/>
        </w:rPr>
        <w:t>户名：</w:t>
      </w:r>
      <w:r>
        <w:rPr>
          <w:rFonts w:ascii="Hiragino Sans GB W3" w:hAnsi="Hiragino Sans GB W3" w:eastAsia="Hiragino Sans GB W3" w:cs="Helvetica Neue"/>
          <w:color w:val="2F2F2F"/>
          <w:kern w:val="0"/>
          <w:szCs w:val="21"/>
        </w:rPr>
        <w:t xml:space="preserve">北京老科总科技开发中心 (一般纳税人）                                         </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Hiragino Sans GB W3" w:hAnsi="Hiragino Sans GB W3" w:eastAsia="Hiragino Sans GB W3" w:cs="Helvetica Neue"/>
          <w:color w:val="2F2F2F"/>
          <w:kern w:val="0"/>
          <w:szCs w:val="21"/>
        </w:rPr>
      </w:pPr>
      <w:r>
        <w:rPr>
          <w:rFonts w:ascii="Hiragino Sans GB W3" w:hAnsi="Hiragino Sans GB W3" w:eastAsia="Hiragino Sans GB W3" w:cs="Helvetica Neue"/>
          <w:b/>
          <w:color w:val="2F2F2F"/>
          <w:kern w:val="0"/>
          <w:szCs w:val="21"/>
        </w:rPr>
        <w:t>开户银行：</w:t>
      </w:r>
      <w:r>
        <w:rPr>
          <w:rFonts w:ascii="Hiragino Sans GB W3" w:hAnsi="Hiragino Sans GB W3" w:eastAsia="Hiragino Sans GB W3" w:cs="Helvetica Neue"/>
          <w:color w:val="2F2F2F"/>
          <w:kern w:val="0"/>
          <w:szCs w:val="21"/>
        </w:rPr>
        <w:t>北京银行官园支行</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Hiragino Sans GB W3" w:hAnsi="Hiragino Sans GB W3" w:eastAsia="Hiragino Sans GB W3" w:cs="Helvetica Neue"/>
          <w:color w:val="2F2F2F"/>
          <w:kern w:val="0"/>
          <w:szCs w:val="21"/>
        </w:rPr>
      </w:pPr>
      <w:r>
        <w:rPr>
          <w:rFonts w:hint="eastAsia" w:ascii="Hiragino Sans GB W3" w:hAnsi="Hiragino Sans GB W3" w:eastAsia="Hiragino Sans GB W3" w:cs="Helvetica Neue"/>
          <w:b/>
          <w:color w:val="2F2F2F"/>
          <w:kern w:val="0"/>
          <w:szCs w:val="21"/>
        </w:rPr>
        <w:t>账号：</w:t>
      </w:r>
      <w:r>
        <w:rPr>
          <w:rFonts w:ascii="Hiragino Sans GB W3" w:hAnsi="Hiragino Sans GB W3" w:eastAsia="Hiragino Sans GB W3" w:cs="Helvetica Neue"/>
          <w:color w:val="2F2F2F"/>
          <w:kern w:val="0"/>
          <w:szCs w:val="21"/>
        </w:rPr>
        <w:t>010 905 030 001 201 051 00410</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Hiragino Sans GB W3" w:hAnsi="Hiragino Sans GB W3" w:eastAsia="Hiragino Sans GB W3" w:cs="Helvetica Neue"/>
          <w:color w:val="2F2F2F"/>
          <w:kern w:val="0"/>
          <w:szCs w:val="21"/>
        </w:rPr>
      </w:pPr>
      <w:r>
        <w:rPr>
          <w:rFonts w:hint="eastAsia" w:ascii="Hiragino Sans GB W3" w:hAnsi="Hiragino Sans GB W3" w:eastAsia="Hiragino Sans GB W3" w:cs="Helvetica Neue"/>
          <w:b/>
          <w:color w:val="2F2F2F"/>
          <w:kern w:val="0"/>
          <w:szCs w:val="21"/>
        </w:rPr>
        <w:t>纳税人识别码：</w:t>
      </w:r>
      <w:r>
        <w:rPr>
          <w:rFonts w:ascii="Hiragino Sans GB W3" w:hAnsi="Hiragino Sans GB W3" w:eastAsia="Hiragino Sans GB W3" w:cs="Helvetica Neue"/>
          <w:color w:val="2F2F2F"/>
          <w:kern w:val="0"/>
          <w:szCs w:val="21"/>
        </w:rPr>
        <w:t>911 101 111 027 963 88E</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left"/>
        <w:rPr>
          <w:rFonts w:ascii="Hiragino Sans GB W3" w:hAnsi="Hiragino Sans GB W3" w:eastAsia="Hiragino Sans GB W3" w:cs="Helvetica Neue"/>
          <w:color w:val="2F2F2F"/>
          <w:kern w:val="0"/>
          <w:sz w:val="30"/>
          <w:szCs w:val="30"/>
        </w:rPr>
      </w:pPr>
      <w:r>
        <w:rPr>
          <w:rFonts w:hint="eastAsia" w:ascii="Hiragino Sans GB W3" w:hAnsi="Hiragino Sans GB W3" w:eastAsia="Hiragino Sans GB W3" w:cs="Times New Roman (正文 CS 字体)"/>
          <w:b/>
          <w:color w:val="C00000"/>
          <w:sz w:val="30"/>
          <w:szCs w:val="30"/>
          <w:shd w:val="clear" w:color="auto" w:fill="FFFFFF"/>
        </w:rPr>
        <w:t>联系方式：</w:t>
      </w:r>
    </w:p>
    <w:p>
      <w:pPr>
        <w:widowControl/>
        <w:autoSpaceDE w:val="0"/>
        <w:autoSpaceDN w:val="0"/>
        <w:adjustRightInd w:val="0"/>
        <w:spacing w:line="360" w:lineRule="auto"/>
        <w:jc w:val="left"/>
        <w:rPr>
          <w:rFonts w:hint="eastAsia" w:ascii="Hiragino Sans GB W3" w:hAnsi="Hiragino Sans GB W3" w:eastAsia="Hiragino Sans GB W3" w:cs="Helvetica Neue"/>
          <w:color w:val="2F2F2F"/>
          <w:kern w:val="0"/>
          <w:szCs w:val="21"/>
          <w:lang w:val="en-US" w:eastAsia="zh-CN"/>
        </w:rPr>
      </w:pPr>
      <w:r>
        <w:rPr>
          <w:rFonts w:hint="eastAsia" w:ascii="Hiragino Sans GB W3" w:hAnsi="Hiragino Sans GB W3" w:eastAsia="Hiragino Sans GB W3" w:cs="Helvetica Neue"/>
          <w:color w:val="2F2F2F"/>
          <w:kern w:val="0"/>
          <w:szCs w:val="21"/>
        </w:rPr>
        <w:t>咨询电话：</w:t>
      </w:r>
      <w:r>
        <w:rPr>
          <w:rFonts w:hint="eastAsia" w:ascii="Hiragino Sans GB W3" w:hAnsi="Hiragino Sans GB W3" w:eastAsia="Hiragino Sans GB W3" w:cs="Helvetica Neue"/>
          <w:color w:val="2F2F2F"/>
          <w:kern w:val="0"/>
          <w:szCs w:val="21"/>
          <w:lang w:val="en-US" w:eastAsia="zh-CN"/>
        </w:rPr>
        <w:t>18511352185（同微信）</w:t>
      </w:r>
    </w:p>
    <w:p>
      <w:pPr>
        <w:widowControl/>
        <w:autoSpaceDE w:val="0"/>
        <w:autoSpaceDN w:val="0"/>
        <w:adjustRightInd w:val="0"/>
        <w:spacing w:line="360" w:lineRule="auto"/>
        <w:jc w:val="left"/>
        <w:rPr>
          <w:rFonts w:hint="eastAsia" w:ascii="Hiragino Sans GB W3" w:hAnsi="Hiragino Sans GB W3" w:eastAsia="Hiragino Sans GB W3" w:cs="Helvetica Neue"/>
          <w:color w:val="2F2F2F"/>
          <w:kern w:val="0"/>
          <w:szCs w:val="21"/>
          <w:lang w:eastAsia="zh-CN"/>
        </w:rPr>
      </w:pPr>
      <w:r>
        <w:rPr>
          <w:rFonts w:hint="eastAsia" w:ascii="Hiragino Sans GB W3" w:hAnsi="Hiragino Sans GB W3" w:eastAsia="Hiragino Sans GB W3" w:cs="Helvetica Neue"/>
          <w:color w:val="2F2F2F"/>
          <w:kern w:val="0"/>
          <w:szCs w:val="21"/>
        </w:rPr>
        <w:t>联系人：</w:t>
      </w:r>
      <w:r>
        <w:rPr>
          <w:rFonts w:hint="eastAsia" w:ascii="Hiragino Sans GB W3" w:hAnsi="Hiragino Sans GB W3" w:eastAsia="Hiragino Sans GB W3" w:cs="Helvetica Neue"/>
          <w:color w:val="2F2F2F"/>
          <w:kern w:val="0"/>
          <w:szCs w:val="21"/>
          <w:lang w:eastAsia="zh-CN"/>
        </w:rPr>
        <w:t>王老师</w:t>
      </w:r>
      <w:bookmarkStart w:id="0" w:name="_GoBack"/>
      <w:bookmarkEnd w:id="0"/>
    </w:p>
    <w:p>
      <w:pPr>
        <w:widowControl/>
        <w:tabs>
          <w:tab w:val="left" w:pos="540"/>
        </w:tabs>
        <w:snapToGrid w:val="0"/>
        <w:jc w:val="center"/>
        <w:rPr>
          <w:rFonts w:ascii="Hiragino Sans GB W3" w:hAnsi="Hiragino Sans GB W3" w:eastAsia="Hiragino Sans GB W3" w:cs="宋体"/>
          <w:b/>
          <w:bCs/>
          <w:kern w:val="0"/>
          <w:sz w:val="44"/>
          <w:szCs w:val="44"/>
        </w:rPr>
      </w:pPr>
      <w:r>
        <w:rPr>
          <w:rFonts w:hint="eastAsia" w:ascii="Hiragino Sans GB W3" w:hAnsi="Hiragino Sans GB W3" w:eastAsia="Hiragino Sans GB W3" w:cs="宋体"/>
          <w:b/>
          <w:bCs/>
          <w:kern w:val="0"/>
          <w:sz w:val="44"/>
          <w:szCs w:val="44"/>
        </w:rPr>
        <w:t>医药器械行业工商管理高级研修班报名表</w:t>
      </w:r>
    </w:p>
    <w:p>
      <w:pPr>
        <w:widowControl/>
        <w:tabs>
          <w:tab w:val="left" w:pos="540"/>
        </w:tabs>
        <w:snapToGrid w:val="0"/>
        <w:spacing w:after="468" w:afterLines="150"/>
        <w:ind w:firstLine="2179" w:firstLineChars="495"/>
        <w:rPr>
          <w:rFonts w:ascii="Hiragino Sans GB W3" w:hAnsi="Hiragino Sans GB W3" w:eastAsia="Hiragino Sans GB W3" w:cs="宋体"/>
          <w:b/>
          <w:bCs/>
          <w:kern w:val="0"/>
          <w:sz w:val="44"/>
          <w:szCs w:val="44"/>
        </w:rPr>
      </w:pPr>
    </w:p>
    <w:p>
      <w:pPr>
        <w:ind w:right="31" w:rightChars="15"/>
        <w:rPr>
          <w:rFonts w:ascii="Hiragino Sans GB W3" w:hAnsi="Hiragino Sans GB W3" w:eastAsia="Hiragino Sans GB W3"/>
          <w:b/>
          <w:szCs w:val="21"/>
        </w:rPr>
      </w:pPr>
      <w:r>
        <w:rPr>
          <w:rFonts w:hint="eastAsia" w:ascii="Hiragino Sans GB W3" w:hAnsi="Hiragino Sans GB W3" w:eastAsia="Hiragino Sans GB W3"/>
          <w:szCs w:val="21"/>
        </w:rPr>
        <w:t>填表时间</w:t>
      </w:r>
      <w:r>
        <w:rPr>
          <w:rFonts w:hint="eastAsia" w:ascii="Hiragino Sans GB W3" w:hAnsi="Hiragino Sans GB W3" w:eastAsia="Hiragino Sans GB W3"/>
          <w:b/>
          <w:szCs w:val="21"/>
        </w:rPr>
        <w:t>：</w:t>
      </w:r>
      <w:r>
        <w:rPr>
          <w:rFonts w:ascii="Hiragino Sans GB W3" w:hAnsi="Hiragino Sans GB W3" w:eastAsia="Hiragino Sans GB W3"/>
          <w:b/>
          <w:szCs w:val="21"/>
          <w:u w:val="single"/>
        </w:rPr>
        <w:t xml:space="preserve">        </w:t>
      </w:r>
      <w:r>
        <w:rPr>
          <w:rFonts w:hint="eastAsia" w:ascii="Hiragino Sans GB W3" w:hAnsi="Hiragino Sans GB W3" w:eastAsia="Hiragino Sans GB W3"/>
          <w:b/>
          <w:szCs w:val="21"/>
        </w:rPr>
        <w:t>年</w:t>
      </w:r>
      <w:r>
        <w:rPr>
          <w:rFonts w:ascii="Hiragino Sans GB W3" w:hAnsi="Hiragino Sans GB W3" w:eastAsia="Hiragino Sans GB W3"/>
          <w:b/>
          <w:szCs w:val="21"/>
          <w:u w:val="single"/>
        </w:rPr>
        <w:t xml:space="preserve">        </w:t>
      </w:r>
      <w:r>
        <w:rPr>
          <w:rFonts w:hint="eastAsia" w:ascii="Hiragino Sans GB W3" w:hAnsi="Hiragino Sans GB W3" w:eastAsia="Hiragino Sans GB W3"/>
          <w:b/>
          <w:szCs w:val="21"/>
        </w:rPr>
        <w:t>月</w:t>
      </w:r>
      <w:r>
        <w:rPr>
          <w:rFonts w:ascii="Hiragino Sans GB W3" w:hAnsi="Hiragino Sans GB W3" w:eastAsia="Hiragino Sans GB W3"/>
          <w:b/>
          <w:szCs w:val="21"/>
          <w:u w:val="single"/>
        </w:rPr>
        <w:t xml:space="preserve">         </w:t>
      </w:r>
      <w:r>
        <w:rPr>
          <w:rFonts w:hint="eastAsia" w:ascii="Hiragino Sans GB W3" w:hAnsi="Hiragino Sans GB W3" w:eastAsia="Hiragino Sans GB W3"/>
          <w:b/>
          <w:szCs w:val="21"/>
        </w:rPr>
        <w:t>日</w:t>
      </w:r>
      <w:r>
        <w:rPr>
          <w:rFonts w:ascii="Hiragino Sans GB W3" w:hAnsi="Hiragino Sans GB W3" w:eastAsia="Hiragino Sans GB W3"/>
          <w:b/>
          <w:szCs w:val="21"/>
        </w:rPr>
        <w:t xml:space="preserve">  </w:t>
      </w:r>
    </w:p>
    <w:p>
      <w:pPr>
        <w:ind w:right="31" w:rightChars="15"/>
        <w:rPr>
          <w:rFonts w:ascii="Hiragino Sans GB W3" w:hAnsi="Hiragino Sans GB W3" w:eastAsia="Hiragino Sans GB W3"/>
          <w:b/>
          <w:szCs w:val="21"/>
        </w:rPr>
      </w:pPr>
    </w:p>
    <w:p>
      <w:pPr>
        <w:ind w:right="31" w:rightChars="15"/>
        <w:rPr>
          <w:rFonts w:ascii="Hiragino Sans GB W3" w:hAnsi="Hiragino Sans GB W3" w:eastAsia="Hiragino Sans GB W3"/>
          <w:b/>
          <w:szCs w:val="21"/>
        </w:rPr>
      </w:pPr>
      <w:r>
        <w:rPr>
          <w:rFonts w:hint="eastAsia" w:ascii="Hiragino Sans GB W3" w:hAnsi="Hiragino Sans GB W3" w:eastAsia="Hiragino Sans GB W3"/>
          <w:szCs w:val="21"/>
        </w:rPr>
        <w:t>填表说明</w:t>
      </w:r>
      <w:r>
        <w:rPr>
          <w:rFonts w:hint="eastAsia" w:ascii="Hiragino Sans GB W3" w:hAnsi="Hiragino Sans GB W3" w:eastAsia="Hiragino Sans GB W3"/>
          <w:b/>
          <w:szCs w:val="21"/>
        </w:rPr>
        <w:t>：</w:t>
      </w:r>
      <w:r>
        <w:rPr>
          <w:rFonts w:hint="eastAsia" w:ascii="Hiragino Sans GB W3" w:hAnsi="Hiragino Sans GB W3" w:eastAsia="Hiragino Sans GB W3"/>
          <w:szCs w:val="21"/>
        </w:rPr>
        <w:t>①请用正楷字体填写！②有“</w:t>
      </w:r>
      <w:r>
        <w:rPr>
          <w:rFonts w:ascii="Hiragino Sans GB W3" w:hAnsi="Hiragino Sans GB W3" w:eastAsia="Hiragino Sans GB W3"/>
          <w:szCs w:val="21"/>
        </w:rPr>
        <w:t>*</w:t>
      </w:r>
      <w:r>
        <w:rPr>
          <w:rFonts w:hint="eastAsia" w:ascii="Hiragino Sans GB W3" w:hAnsi="Hiragino Sans GB W3" w:eastAsia="Hiragino Sans GB W3"/>
          <w:szCs w:val="21"/>
        </w:rPr>
        <w:t>”标注的内容表示必须填写的项目，若该项无内容请填写“无”。</w:t>
      </w:r>
    </w:p>
    <w:p>
      <w:pPr>
        <w:ind w:right="31" w:rightChars="15"/>
        <w:rPr>
          <w:rFonts w:eastAsia="仿宋_GB2312"/>
          <w:b/>
          <w:szCs w:val="21"/>
        </w:rPr>
      </w:pPr>
    </w:p>
    <w:tbl>
      <w:tblPr>
        <w:tblStyle w:val="5"/>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2266"/>
        <w:gridCol w:w="950"/>
        <w:gridCol w:w="11"/>
        <w:gridCol w:w="1248"/>
        <w:gridCol w:w="12"/>
        <w:gridCol w:w="798"/>
        <w:gridCol w:w="1171"/>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656" w:type="dxa"/>
            <w:tcBorders>
              <w:top w:val="single" w:color="auto" w:sz="4" w:space="0"/>
              <w:left w:val="single" w:color="auto" w:sz="4" w:space="0"/>
              <w:bottom w:val="single" w:color="auto" w:sz="4" w:space="0"/>
              <w:right w:val="single" w:color="auto" w:sz="4" w:space="0"/>
            </w:tcBorders>
            <w:vAlign w:val="center"/>
          </w:tcPr>
          <w:p>
            <w:pPr>
              <w:jc w:val="center"/>
              <w:rPr>
                <w:rFonts w:ascii="Hiragino Sans GB W3" w:hAnsi="Hiragino Sans GB W3" w:eastAsia="Hiragino Sans GB W3"/>
                <w:szCs w:val="21"/>
              </w:rPr>
            </w:pPr>
            <w:r>
              <w:rPr>
                <w:rFonts w:hint="eastAsia" w:ascii="Hiragino Sans GB W3" w:hAnsi="Hiragino Sans GB W3" w:eastAsia="Hiragino Sans GB W3"/>
                <w:szCs w:val="21"/>
              </w:rPr>
              <w:t>*姓    名</w:t>
            </w:r>
          </w:p>
        </w:tc>
        <w:tc>
          <w:tcPr>
            <w:tcW w:w="2266" w:type="dxa"/>
            <w:tcBorders>
              <w:top w:val="single" w:color="auto" w:sz="4" w:space="0"/>
              <w:left w:val="single" w:color="auto" w:sz="4" w:space="0"/>
              <w:bottom w:val="single" w:color="auto" w:sz="4" w:space="0"/>
              <w:right w:val="single" w:color="auto" w:sz="4" w:space="0"/>
            </w:tcBorders>
            <w:vAlign w:val="center"/>
          </w:tcPr>
          <w:p>
            <w:pPr>
              <w:jc w:val="center"/>
              <w:rPr>
                <w:rFonts w:ascii="Hiragino Sans GB W3" w:hAnsi="Hiragino Sans GB W3" w:eastAsia="Hiragino Sans GB W3"/>
                <w:szCs w:val="21"/>
              </w:rPr>
            </w:pPr>
          </w:p>
        </w:tc>
        <w:tc>
          <w:tcPr>
            <w:tcW w:w="950" w:type="dxa"/>
            <w:tcBorders>
              <w:top w:val="single" w:color="auto" w:sz="4" w:space="0"/>
              <w:left w:val="single" w:color="auto" w:sz="4" w:space="0"/>
              <w:bottom w:val="single" w:color="auto" w:sz="4" w:space="0"/>
              <w:right w:val="nil"/>
            </w:tcBorders>
            <w:vAlign w:val="center"/>
          </w:tcPr>
          <w:p>
            <w:pPr>
              <w:jc w:val="center"/>
              <w:rPr>
                <w:rFonts w:ascii="Hiragino Sans GB W3" w:hAnsi="Hiragino Sans GB W3" w:eastAsia="Hiragino Sans GB W3"/>
                <w:szCs w:val="21"/>
              </w:rPr>
            </w:pPr>
            <w:r>
              <w:rPr>
                <w:rFonts w:hint="eastAsia" w:ascii="Hiragino Sans GB W3" w:hAnsi="Hiragino Sans GB W3" w:eastAsia="Hiragino Sans GB W3"/>
                <w:szCs w:val="21"/>
              </w:rPr>
              <w:t>*性别</w:t>
            </w:r>
          </w:p>
        </w:tc>
        <w:tc>
          <w:tcPr>
            <w:tcW w:w="1259" w:type="dxa"/>
            <w:gridSpan w:val="2"/>
            <w:tcBorders>
              <w:top w:val="single" w:color="auto" w:sz="4" w:space="0"/>
              <w:left w:val="nil"/>
              <w:bottom w:val="single" w:color="auto" w:sz="4" w:space="0"/>
              <w:right w:val="single" w:color="auto" w:sz="4" w:space="0"/>
            </w:tcBorders>
            <w:vAlign w:val="center"/>
          </w:tcPr>
          <w:p>
            <w:pPr>
              <w:rPr>
                <w:rFonts w:ascii="Hiragino Sans GB W3" w:hAnsi="Hiragino Sans GB W3" w:eastAsia="Hiragino Sans GB W3"/>
                <w:szCs w:val="21"/>
              </w:rPr>
            </w:pPr>
            <w:r>
              <w:rPr>
                <w:rFonts w:hint="eastAsia" w:ascii="Hiragino Sans GB W3" w:hAnsi="Hiragino Sans GB W3" w:eastAsia="Hiragino Sans GB W3"/>
                <w:szCs w:val="21"/>
              </w:rPr>
              <w:t>男□</w:t>
            </w:r>
          </w:p>
          <w:p>
            <w:pPr>
              <w:rPr>
                <w:rFonts w:ascii="Hiragino Sans GB W3" w:hAnsi="Hiragino Sans GB W3" w:eastAsia="Hiragino Sans GB W3"/>
                <w:szCs w:val="21"/>
              </w:rPr>
            </w:pPr>
            <w:r>
              <w:rPr>
                <w:rFonts w:hint="eastAsia" w:ascii="Hiragino Sans GB W3" w:hAnsi="Hiragino Sans GB W3" w:eastAsia="Hiragino Sans GB W3"/>
                <w:szCs w:val="21"/>
              </w:rPr>
              <w:t>女□</w:t>
            </w:r>
          </w:p>
        </w:tc>
        <w:tc>
          <w:tcPr>
            <w:tcW w:w="1981" w:type="dxa"/>
            <w:gridSpan w:val="3"/>
            <w:tcBorders>
              <w:top w:val="single" w:color="auto" w:sz="4" w:space="0"/>
              <w:left w:val="single" w:color="auto" w:sz="4" w:space="0"/>
              <w:bottom w:val="single" w:color="auto" w:sz="4" w:space="0"/>
              <w:right w:val="single" w:color="auto" w:sz="4" w:space="0"/>
            </w:tcBorders>
            <w:vAlign w:val="center"/>
          </w:tcPr>
          <w:p>
            <w:pPr>
              <w:rPr>
                <w:rFonts w:ascii="Hiragino Sans GB W3" w:hAnsi="Hiragino Sans GB W3" w:eastAsia="Hiragino Sans GB W3"/>
                <w:spacing w:val="-4"/>
                <w:szCs w:val="21"/>
              </w:rPr>
            </w:pPr>
            <w:r>
              <w:rPr>
                <w:rFonts w:hint="eastAsia" w:ascii="Hiragino Sans GB W3" w:hAnsi="Hiragino Sans GB W3" w:eastAsia="Hiragino Sans GB W3"/>
                <w:szCs w:val="21"/>
              </w:rPr>
              <w:t>*</w:t>
            </w:r>
            <w:r>
              <w:rPr>
                <w:rFonts w:hint="eastAsia" w:ascii="Hiragino Sans GB W3" w:hAnsi="Hiragino Sans GB W3" w:eastAsia="Hiragino Sans GB W3"/>
                <w:spacing w:val="-4"/>
                <w:szCs w:val="21"/>
              </w:rPr>
              <w:t>出生  年  月  日</w:t>
            </w:r>
          </w:p>
        </w:tc>
        <w:tc>
          <w:tcPr>
            <w:tcW w:w="1470" w:type="dxa"/>
            <w:vMerge w:val="restart"/>
            <w:tcBorders>
              <w:top w:val="single" w:color="auto" w:sz="4" w:space="0"/>
              <w:left w:val="single" w:color="auto" w:sz="4" w:space="0"/>
              <w:bottom w:val="single" w:color="auto" w:sz="4" w:space="0"/>
              <w:right w:val="single" w:color="auto" w:sz="4" w:space="0"/>
            </w:tcBorders>
            <w:vAlign w:val="center"/>
          </w:tcPr>
          <w:p>
            <w:pPr>
              <w:rPr>
                <w:rFonts w:ascii="Hiragino Sans GB W3" w:hAnsi="Hiragino Sans GB W3" w:eastAsia="Hiragino Sans GB W3"/>
                <w:spacing w:val="-4"/>
                <w:szCs w:val="21"/>
              </w:rPr>
            </w:pPr>
            <w:r>
              <w:rPr>
                <w:rFonts w:hint="eastAsia" w:ascii="Hiragino Sans GB W3" w:hAnsi="Hiragino Sans GB W3" w:eastAsia="Hiragino Sans GB W3"/>
                <w:spacing w:val="-4"/>
                <w:szCs w:val="21"/>
              </w:rPr>
              <w:t>证件照片：</w:t>
            </w:r>
          </w:p>
          <w:p>
            <w:pPr>
              <w:rPr>
                <w:rFonts w:ascii="Hiragino Sans GB W3" w:hAnsi="Hiragino Sans GB W3" w:eastAsia="Hiragino Sans GB W3"/>
                <w:spacing w:val="-4"/>
                <w:szCs w:val="21"/>
              </w:rPr>
            </w:pPr>
            <w:r>
              <w:rPr>
                <w:rFonts w:hint="eastAsia" w:ascii="Hiragino Sans GB W3" w:hAnsi="Hiragino Sans GB W3" w:eastAsia="Hiragino Sans GB W3"/>
                <w:spacing w:val="-4"/>
                <w:szCs w:val="21"/>
              </w:rPr>
              <w:t>二寸彩色两张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1656" w:type="dxa"/>
            <w:tcBorders>
              <w:top w:val="single" w:color="auto" w:sz="4" w:space="0"/>
              <w:left w:val="single" w:color="auto" w:sz="4" w:space="0"/>
              <w:bottom w:val="single" w:color="auto" w:sz="4" w:space="0"/>
              <w:right w:val="single" w:color="auto" w:sz="4" w:space="0"/>
            </w:tcBorders>
            <w:vAlign w:val="center"/>
          </w:tcPr>
          <w:p>
            <w:pPr>
              <w:jc w:val="center"/>
              <w:rPr>
                <w:rFonts w:ascii="Hiragino Sans GB W3" w:hAnsi="Hiragino Sans GB W3" w:eastAsia="Hiragino Sans GB W3"/>
                <w:szCs w:val="21"/>
              </w:rPr>
            </w:pPr>
            <w:r>
              <w:rPr>
                <w:rFonts w:hint="eastAsia" w:ascii="Hiragino Sans GB W3" w:hAnsi="Hiragino Sans GB W3" w:eastAsia="Hiragino Sans GB W3"/>
                <w:szCs w:val="21"/>
              </w:rPr>
              <w:t>*身份证号</w:t>
            </w:r>
          </w:p>
        </w:tc>
        <w:tc>
          <w:tcPr>
            <w:tcW w:w="447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Hiragino Sans GB W3" w:hAnsi="Hiragino Sans GB W3" w:eastAsia="Hiragino Sans GB W3"/>
                <w:szCs w:val="21"/>
              </w:rPr>
            </w:pPr>
          </w:p>
        </w:tc>
        <w:tc>
          <w:tcPr>
            <w:tcW w:w="810" w:type="dxa"/>
            <w:gridSpan w:val="2"/>
            <w:tcBorders>
              <w:top w:val="single" w:color="auto" w:sz="4" w:space="0"/>
              <w:left w:val="single" w:color="auto" w:sz="4" w:space="0"/>
              <w:bottom w:val="single" w:color="auto" w:sz="4" w:space="0"/>
              <w:right w:val="single" w:color="auto" w:sz="4" w:space="0"/>
            </w:tcBorders>
            <w:vAlign w:val="center"/>
          </w:tcPr>
          <w:p>
            <w:pPr>
              <w:rPr>
                <w:rFonts w:ascii="Hiragino Sans GB W3" w:hAnsi="Hiragino Sans GB W3" w:eastAsia="Hiragino Sans GB W3"/>
                <w:szCs w:val="21"/>
              </w:rPr>
            </w:pPr>
            <w:r>
              <w:rPr>
                <w:rFonts w:hint="eastAsia" w:ascii="Hiragino Sans GB W3" w:hAnsi="Hiragino Sans GB W3" w:eastAsia="Hiragino Sans GB W3"/>
                <w:szCs w:val="21"/>
              </w:rPr>
              <w:t>*民族</w:t>
            </w:r>
          </w:p>
        </w:tc>
        <w:tc>
          <w:tcPr>
            <w:tcW w:w="1171" w:type="dxa"/>
            <w:tcBorders>
              <w:top w:val="single" w:color="auto" w:sz="4" w:space="0"/>
              <w:left w:val="single" w:color="auto" w:sz="4" w:space="0"/>
              <w:bottom w:val="nil"/>
              <w:right w:val="single" w:color="auto" w:sz="4" w:space="0"/>
            </w:tcBorders>
            <w:vAlign w:val="center"/>
          </w:tcPr>
          <w:p>
            <w:pPr>
              <w:jc w:val="center"/>
              <w:rPr>
                <w:rFonts w:ascii="Hiragino Sans GB W3" w:hAnsi="Hiragino Sans GB W3" w:eastAsia="Hiragino Sans GB W3"/>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Hiragino Sans GB W3" w:hAnsi="Hiragino Sans GB W3" w:eastAsia="Hiragino Sans GB W3"/>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56" w:type="dxa"/>
            <w:tcBorders>
              <w:top w:val="single" w:color="auto" w:sz="4" w:space="0"/>
              <w:left w:val="single" w:color="auto" w:sz="4" w:space="0"/>
              <w:bottom w:val="single" w:color="auto" w:sz="4" w:space="0"/>
              <w:right w:val="single" w:color="auto" w:sz="4" w:space="0"/>
            </w:tcBorders>
            <w:vAlign w:val="center"/>
          </w:tcPr>
          <w:p>
            <w:pPr>
              <w:jc w:val="center"/>
              <w:rPr>
                <w:rFonts w:ascii="Hiragino Sans GB W3" w:hAnsi="Hiragino Sans GB W3" w:eastAsia="Hiragino Sans GB W3"/>
                <w:szCs w:val="21"/>
              </w:rPr>
            </w:pPr>
            <w:r>
              <w:rPr>
                <w:rFonts w:hint="eastAsia" w:ascii="Hiragino Sans GB W3" w:hAnsi="Hiragino Sans GB W3" w:eastAsia="Hiragino Sans GB W3"/>
                <w:szCs w:val="21"/>
              </w:rPr>
              <w:t>*工作单位</w:t>
            </w:r>
          </w:p>
        </w:tc>
        <w:tc>
          <w:tcPr>
            <w:tcW w:w="3216" w:type="dxa"/>
            <w:gridSpan w:val="2"/>
            <w:tcBorders>
              <w:top w:val="single" w:color="auto" w:sz="4" w:space="0"/>
              <w:left w:val="single" w:color="auto" w:sz="4" w:space="0"/>
              <w:bottom w:val="single" w:color="auto" w:sz="4" w:space="0"/>
              <w:right w:val="single" w:color="auto" w:sz="4" w:space="0"/>
            </w:tcBorders>
            <w:vAlign w:val="center"/>
          </w:tcPr>
          <w:p>
            <w:pPr>
              <w:rPr>
                <w:rFonts w:ascii="Hiragino Sans GB W3" w:hAnsi="Hiragino Sans GB W3" w:eastAsia="Hiragino Sans GB W3"/>
                <w:szCs w:val="21"/>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Hiragino Sans GB W3" w:hAnsi="Hiragino Sans GB W3" w:eastAsia="Hiragino Sans GB W3"/>
                <w:szCs w:val="21"/>
              </w:rPr>
            </w:pPr>
            <w:r>
              <w:rPr>
                <w:rFonts w:hint="eastAsia" w:ascii="Hiragino Sans GB W3" w:hAnsi="Hiragino Sans GB W3" w:eastAsia="Hiragino Sans GB W3"/>
                <w:szCs w:val="21"/>
              </w:rPr>
              <w:t>*办公电话</w:t>
            </w:r>
          </w:p>
        </w:tc>
        <w:tc>
          <w:tcPr>
            <w:tcW w:w="1981" w:type="dxa"/>
            <w:gridSpan w:val="3"/>
            <w:tcBorders>
              <w:top w:val="single" w:color="auto" w:sz="4" w:space="0"/>
              <w:left w:val="single" w:color="auto" w:sz="4" w:space="0"/>
              <w:bottom w:val="single" w:color="auto" w:sz="4" w:space="0"/>
              <w:right w:val="single" w:color="auto" w:sz="4" w:space="0"/>
            </w:tcBorders>
            <w:vAlign w:val="center"/>
          </w:tcPr>
          <w:p>
            <w:pPr>
              <w:rPr>
                <w:rFonts w:ascii="Hiragino Sans GB W3" w:hAnsi="Hiragino Sans GB W3" w:eastAsia="Hiragino Sans GB W3"/>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Hiragino Sans GB W3" w:hAnsi="Hiragino Sans GB W3" w:eastAsia="Hiragino Sans GB W3"/>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56" w:type="dxa"/>
            <w:tcBorders>
              <w:top w:val="single" w:color="auto" w:sz="4" w:space="0"/>
              <w:left w:val="single" w:color="auto" w:sz="4" w:space="0"/>
              <w:bottom w:val="single" w:color="auto" w:sz="4" w:space="0"/>
              <w:right w:val="single" w:color="auto" w:sz="4" w:space="0"/>
            </w:tcBorders>
            <w:vAlign w:val="center"/>
          </w:tcPr>
          <w:p>
            <w:pPr>
              <w:jc w:val="center"/>
              <w:rPr>
                <w:rFonts w:ascii="Hiragino Sans GB W3" w:hAnsi="Hiragino Sans GB W3" w:eastAsia="Hiragino Sans GB W3"/>
                <w:szCs w:val="21"/>
              </w:rPr>
            </w:pPr>
            <w:r>
              <w:rPr>
                <w:rFonts w:hint="eastAsia" w:ascii="Hiragino Sans GB W3" w:hAnsi="Hiragino Sans GB W3" w:eastAsia="Hiragino Sans GB W3"/>
                <w:szCs w:val="21"/>
              </w:rPr>
              <w:t>*移动电话</w:t>
            </w:r>
          </w:p>
        </w:tc>
        <w:tc>
          <w:tcPr>
            <w:tcW w:w="32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Hiragino Sans GB W3" w:hAnsi="Hiragino Sans GB W3" w:eastAsia="Hiragino Sans GB W3"/>
                <w:szCs w:val="21"/>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Hiragino Sans GB W3" w:hAnsi="Hiragino Sans GB W3" w:eastAsia="Hiragino Sans GB W3"/>
                <w:szCs w:val="21"/>
              </w:rPr>
            </w:pPr>
            <w:r>
              <w:rPr>
                <w:rFonts w:hint="eastAsia" w:ascii="Hiragino Sans GB W3" w:hAnsi="Hiragino Sans GB W3" w:eastAsia="Hiragino Sans GB W3"/>
                <w:szCs w:val="21"/>
              </w:rPr>
              <w:t>*传    真</w:t>
            </w:r>
          </w:p>
        </w:tc>
        <w:tc>
          <w:tcPr>
            <w:tcW w:w="19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Hiragino Sans GB W3" w:hAnsi="Hiragino Sans GB W3" w:eastAsia="Hiragino Sans GB W3"/>
                <w:szCs w:val="21"/>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Hiragino Sans GB W3" w:hAnsi="Hiragino Sans GB W3" w:eastAsia="Hiragino Sans GB W3"/>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56" w:type="dxa"/>
            <w:tcBorders>
              <w:top w:val="single" w:color="auto" w:sz="4" w:space="0"/>
              <w:left w:val="single" w:color="auto" w:sz="4" w:space="0"/>
              <w:bottom w:val="single" w:color="auto" w:sz="4" w:space="0"/>
              <w:right w:val="single" w:color="auto" w:sz="4" w:space="0"/>
            </w:tcBorders>
            <w:vAlign w:val="center"/>
          </w:tcPr>
          <w:p>
            <w:pPr>
              <w:jc w:val="center"/>
              <w:rPr>
                <w:rFonts w:ascii="Hiragino Sans GB W3" w:hAnsi="Hiragino Sans GB W3" w:eastAsia="Hiragino Sans GB W3"/>
                <w:color w:val="FF0000"/>
                <w:szCs w:val="21"/>
              </w:rPr>
            </w:pPr>
            <w:r>
              <w:rPr>
                <w:rFonts w:hint="eastAsia" w:ascii="Hiragino Sans GB W3" w:hAnsi="Hiragino Sans GB W3" w:eastAsia="Hiragino Sans GB W3"/>
                <w:szCs w:val="21"/>
              </w:rPr>
              <w:t>*电子邮箱</w:t>
            </w:r>
          </w:p>
        </w:tc>
        <w:tc>
          <w:tcPr>
            <w:tcW w:w="321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Hiragino Sans GB W3" w:hAnsi="Hiragino Sans GB W3" w:eastAsia="Hiragino Sans GB W3"/>
                <w:szCs w:val="21"/>
              </w:rPr>
            </w:pPr>
          </w:p>
        </w:tc>
        <w:tc>
          <w:tcPr>
            <w:tcW w:w="125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Hiragino Sans GB W3" w:hAnsi="Hiragino Sans GB W3" w:eastAsia="Hiragino Sans GB W3"/>
                <w:szCs w:val="21"/>
              </w:rPr>
            </w:pPr>
            <w:r>
              <w:rPr>
                <w:rFonts w:hint="eastAsia" w:ascii="Hiragino Sans GB W3" w:hAnsi="Hiragino Sans GB W3" w:eastAsia="Hiragino Sans GB W3"/>
                <w:szCs w:val="21"/>
              </w:rPr>
              <w:t>*邮    编</w:t>
            </w:r>
          </w:p>
        </w:tc>
        <w:tc>
          <w:tcPr>
            <w:tcW w:w="345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Hiragino Sans GB W3" w:hAnsi="Hiragino Sans GB W3" w:eastAsia="Hiragino Sans GB W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56" w:type="dxa"/>
            <w:tcBorders>
              <w:top w:val="single" w:color="auto" w:sz="4" w:space="0"/>
              <w:left w:val="single" w:color="auto" w:sz="4" w:space="0"/>
              <w:bottom w:val="single" w:color="auto" w:sz="4" w:space="0"/>
              <w:right w:val="single" w:color="auto" w:sz="4" w:space="0"/>
            </w:tcBorders>
            <w:vAlign w:val="center"/>
          </w:tcPr>
          <w:p>
            <w:pPr>
              <w:jc w:val="center"/>
              <w:rPr>
                <w:rFonts w:ascii="Hiragino Sans GB W3" w:hAnsi="Hiragino Sans GB W3" w:eastAsia="Hiragino Sans GB W3"/>
                <w:szCs w:val="21"/>
              </w:rPr>
            </w:pPr>
            <w:r>
              <w:rPr>
                <w:rFonts w:hint="eastAsia" w:ascii="Hiragino Sans GB W3" w:hAnsi="Hiragino Sans GB W3" w:eastAsia="Hiragino Sans GB W3"/>
                <w:szCs w:val="21"/>
              </w:rPr>
              <w:t>*通讯地址</w:t>
            </w:r>
          </w:p>
        </w:tc>
        <w:tc>
          <w:tcPr>
            <w:tcW w:w="7926" w:type="dxa"/>
            <w:gridSpan w:val="8"/>
            <w:tcBorders>
              <w:top w:val="single" w:color="auto" w:sz="4" w:space="0"/>
              <w:left w:val="single" w:color="auto" w:sz="4" w:space="0"/>
              <w:bottom w:val="single" w:color="auto" w:sz="4" w:space="0"/>
              <w:right w:val="single" w:color="auto" w:sz="4" w:space="0"/>
            </w:tcBorders>
            <w:vAlign w:val="center"/>
          </w:tcPr>
          <w:p>
            <w:pPr>
              <w:rPr>
                <w:rFonts w:ascii="Hiragino Sans GB W3" w:hAnsi="Hiragino Sans GB W3" w:eastAsia="Hiragino Sans GB W3"/>
                <w:szCs w:val="21"/>
              </w:rPr>
            </w:pPr>
            <w:r>
              <w:rPr>
                <w:rFonts w:hint="eastAsia" w:ascii="Hiragino Sans GB W3" w:hAnsi="Hiragino Sans GB W3" w:eastAsia="Hiragino Sans GB W3"/>
                <w:szCs w:val="21"/>
                <w:u w:val="single"/>
              </w:rPr>
              <w:t xml:space="preserve">        </w:t>
            </w:r>
            <w:r>
              <w:rPr>
                <w:rFonts w:hint="eastAsia" w:ascii="Hiragino Sans GB W3" w:hAnsi="Hiragino Sans GB W3" w:eastAsia="Hiragino Sans GB W3"/>
                <w:szCs w:val="21"/>
              </w:rPr>
              <w:t>省（市、自治区）</w:t>
            </w:r>
            <w:r>
              <w:rPr>
                <w:rFonts w:hint="eastAsia" w:ascii="Hiragino Sans GB W3" w:hAnsi="Hiragino Sans GB W3" w:eastAsia="Hiragino Sans GB W3"/>
                <w:szCs w:val="21"/>
                <w:u w:val="single"/>
              </w:rPr>
              <w:t xml:space="preserve">          </w:t>
            </w:r>
            <w:r>
              <w:rPr>
                <w:rFonts w:hint="eastAsia" w:ascii="Hiragino Sans GB W3" w:hAnsi="Hiragino Sans GB W3" w:eastAsia="Hiragino Sans GB W3"/>
                <w:szCs w:val="21"/>
              </w:rPr>
              <w:t>市</w:t>
            </w:r>
            <w:r>
              <w:rPr>
                <w:rFonts w:hint="eastAsia" w:ascii="Hiragino Sans GB W3" w:hAnsi="Hiragino Sans GB W3" w:eastAsia="Hiragino Sans GB W3"/>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656" w:type="dxa"/>
            <w:tcBorders>
              <w:top w:val="single" w:color="auto" w:sz="4" w:space="0"/>
              <w:left w:val="single" w:color="auto" w:sz="4" w:space="0"/>
              <w:bottom w:val="single" w:color="auto" w:sz="4" w:space="0"/>
              <w:right w:val="single" w:color="auto" w:sz="4" w:space="0"/>
            </w:tcBorders>
            <w:vAlign w:val="center"/>
          </w:tcPr>
          <w:p>
            <w:pPr>
              <w:jc w:val="center"/>
              <w:rPr>
                <w:rFonts w:ascii="Hiragino Sans GB W3" w:hAnsi="Hiragino Sans GB W3" w:eastAsia="Hiragino Sans GB W3"/>
                <w:szCs w:val="21"/>
              </w:rPr>
            </w:pPr>
            <w:r>
              <w:rPr>
                <w:rFonts w:hint="eastAsia" w:ascii="Hiragino Sans GB W3" w:hAnsi="Hiragino Sans GB W3" w:eastAsia="Hiragino Sans GB W3"/>
                <w:szCs w:val="21"/>
              </w:rPr>
              <w:t>*职    务</w:t>
            </w:r>
          </w:p>
        </w:tc>
        <w:tc>
          <w:tcPr>
            <w:tcW w:w="3227" w:type="dxa"/>
            <w:gridSpan w:val="3"/>
            <w:tcBorders>
              <w:top w:val="single" w:color="auto" w:sz="4" w:space="0"/>
              <w:left w:val="single" w:color="auto" w:sz="4" w:space="0"/>
              <w:bottom w:val="single" w:color="auto" w:sz="4" w:space="0"/>
              <w:right w:val="single" w:color="auto" w:sz="4" w:space="0"/>
            </w:tcBorders>
            <w:vAlign w:val="center"/>
          </w:tcPr>
          <w:p>
            <w:pPr>
              <w:rPr>
                <w:rFonts w:ascii="Hiragino Sans GB W3" w:hAnsi="Hiragino Sans GB W3" w:eastAsia="Hiragino Sans GB W3"/>
                <w:szCs w:val="21"/>
              </w:rPr>
            </w:pPr>
            <w:r>
              <w:rPr>
                <w:rFonts w:hint="eastAsia" w:ascii="Hiragino Sans GB W3" w:hAnsi="Hiragino Sans GB W3" w:eastAsia="Hiragino Sans GB W3"/>
                <w:szCs w:val="21"/>
              </w:rPr>
              <w:t xml:space="preserve"> </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rPr>
                <w:rFonts w:ascii="Hiragino Sans GB W3" w:hAnsi="Hiragino Sans GB W3" w:eastAsia="Hiragino Sans GB W3"/>
                <w:szCs w:val="21"/>
              </w:rPr>
            </w:pPr>
            <w:r>
              <w:rPr>
                <w:rFonts w:hint="eastAsia" w:ascii="Hiragino Sans GB W3" w:hAnsi="Hiragino Sans GB W3" w:eastAsia="Hiragino Sans GB W3"/>
                <w:szCs w:val="21"/>
              </w:rPr>
              <w:t>*职    称</w:t>
            </w:r>
          </w:p>
        </w:tc>
        <w:tc>
          <w:tcPr>
            <w:tcW w:w="3439" w:type="dxa"/>
            <w:gridSpan w:val="3"/>
            <w:tcBorders>
              <w:top w:val="single" w:color="auto" w:sz="4" w:space="0"/>
              <w:left w:val="single" w:color="auto" w:sz="4" w:space="0"/>
              <w:bottom w:val="single" w:color="auto" w:sz="4" w:space="0"/>
              <w:right w:val="single" w:color="auto" w:sz="4" w:space="0"/>
            </w:tcBorders>
            <w:vAlign w:val="center"/>
          </w:tcPr>
          <w:p>
            <w:pPr>
              <w:rPr>
                <w:rFonts w:ascii="Hiragino Sans GB W3" w:hAnsi="Hiragino Sans GB W3" w:eastAsia="Hiragino Sans GB W3"/>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jc w:val="center"/>
        </w:trPr>
        <w:tc>
          <w:tcPr>
            <w:tcW w:w="1656" w:type="dxa"/>
            <w:tcBorders>
              <w:top w:val="single" w:color="auto" w:sz="4" w:space="0"/>
              <w:left w:val="single" w:color="auto" w:sz="4" w:space="0"/>
              <w:bottom w:val="single" w:color="auto" w:sz="4" w:space="0"/>
              <w:right w:val="single" w:color="auto" w:sz="4" w:space="0"/>
            </w:tcBorders>
            <w:vAlign w:val="center"/>
          </w:tcPr>
          <w:p>
            <w:pPr>
              <w:jc w:val="center"/>
              <w:rPr>
                <w:rFonts w:ascii="Hiragino Sans GB W3" w:hAnsi="Hiragino Sans GB W3" w:eastAsia="Hiragino Sans GB W3"/>
                <w:szCs w:val="21"/>
              </w:rPr>
            </w:pPr>
            <w:r>
              <w:rPr>
                <w:rFonts w:hint="eastAsia" w:ascii="Hiragino Sans GB W3" w:hAnsi="Hiragino Sans GB W3" w:eastAsia="Hiragino Sans GB W3"/>
                <w:szCs w:val="21"/>
              </w:rPr>
              <w:t>*职务层级</w:t>
            </w:r>
          </w:p>
        </w:tc>
        <w:tc>
          <w:tcPr>
            <w:tcW w:w="7926" w:type="dxa"/>
            <w:gridSpan w:val="8"/>
            <w:tcBorders>
              <w:top w:val="single" w:color="auto" w:sz="4" w:space="0"/>
              <w:left w:val="single" w:color="auto" w:sz="4" w:space="0"/>
              <w:bottom w:val="single" w:color="auto" w:sz="4" w:space="0"/>
              <w:right w:val="single" w:color="auto" w:sz="4" w:space="0"/>
            </w:tcBorders>
            <w:vAlign w:val="center"/>
          </w:tcPr>
          <w:p>
            <w:pPr>
              <w:rPr>
                <w:rFonts w:ascii="Hiragino Sans GB W3" w:hAnsi="Hiragino Sans GB W3" w:eastAsia="Hiragino Sans GB W3"/>
                <w:szCs w:val="21"/>
                <w:u w:val="single"/>
              </w:rPr>
            </w:pPr>
            <w:r>
              <w:rPr>
                <w:rFonts w:hint="eastAsia" w:ascii="Hiragino Sans GB W3" w:hAnsi="Hiragino Sans GB W3" w:eastAsia="Hiragino Sans GB W3"/>
                <w:szCs w:val="21"/>
              </w:rPr>
              <w:t>省部级□  司局级□  处级□  科级□  其他</w:t>
            </w:r>
            <w:r>
              <w:rPr>
                <w:rFonts w:hint="eastAsia" w:ascii="Hiragino Sans GB W3" w:hAnsi="Hiragino Sans GB W3" w:eastAsia="Hiragino Sans GB W3"/>
                <w:szCs w:val="21"/>
                <w:u w:val="single"/>
              </w:rPr>
              <w:t xml:space="preserve">        </w:t>
            </w:r>
          </w:p>
          <w:p>
            <w:pPr>
              <w:rPr>
                <w:rFonts w:ascii="Hiragino Sans GB W3" w:hAnsi="Hiragino Sans GB W3" w:eastAsia="Hiragino Sans GB W3"/>
                <w:szCs w:val="21"/>
              </w:rPr>
            </w:pPr>
            <w:r>
              <w:rPr>
                <w:rFonts w:hint="eastAsia" w:ascii="Hiragino Sans GB W3" w:hAnsi="Hiragino Sans GB W3" w:eastAsia="Hiragino Sans GB W3"/>
                <w:szCs w:val="21"/>
              </w:rPr>
              <w:t>（正副）董事长□ （正副)总裁□ （正副）总经理□  （正副）厂长□  总师□</w:t>
            </w:r>
          </w:p>
          <w:p>
            <w:pPr>
              <w:rPr>
                <w:rFonts w:ascii="Hiragino Sans GB W3" w:hAnsi="Hiragino Sans GB W3" w:eastAsia="Hiragino Sans GB W3"/>
                <w:szCs w:val="21"/>
              </w:rPr>
            </w:pPr>
            <w:r>
              <w:rPr>
                <w:rFonts w:hint="eastAsia" w:ascii="Hiragino Sans GB W3" w:hAnsi="Hiragino Sans GB W3" w:eastAsia="Hiragino Sans GB W3"/>
                <w:szCs w:val="21"/>
              </w:rPr>
              <w:t xml:space="preserve"> 单位负责人□  部门负责人□  其他</w:t>
            </w:r>
            <w:r>
              <w:rPr>
                <w:rFonts w:hint="eastAsia" w:ascii="Hiragino Sans GB W3" w:hAnsi="Hiragino Sans GB W3" w:eastAsia="Hiragino Sans GB W3"/>
                <w:szCs w:val="21"/>
                <w:u w:val="single"/>
              </w:rPr>
              <w:t xml:space="preserve">          </w:t>
            </w:r>
            <w:r>
              <w:rPr>
                <w:rFonts w:hint="eastAsia" w:ascii="Hiragino Sans GB W3" w:hAnsi="Hiragino Sans GB W3" w:eastAsia="Hiragino Sans GB W3"/>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656" w:type="dxa"/>
            <w:tcBorders>
              <w:top w:val="single" w:color="auto" w:sz="4" w:space="0"/>
              <w:left w:val="single" w:color="auto" w:sz="4" w:space="0"/>
              <w:bottom w:val="single" w:color="auto" w:sz="4" w:space="0"/>
              <w:right w:val="single" w:color="auto" w:sz="4" w:space="0"/>
            </w:tcBorders>
            <w:vAlign w:val="center"/>
          </w:tcPr>
          <w:p>
            <w:pPr>
              <w:jc w:val="center"/>
              <w:rPr>
                <w:rFonts w:ascii="Hiragino Sans GB W3" w:hAnsi="Hiragino Sans GB W3" w:eastAsia="Hiragino Sans GB W3"/>
                <w:szCs w:val="21"/>
              </w:rPr>
            </w:pPr>
            <w:r>
              <w:rPr>
                <w:rFonts w:hint="eastAsia" w:ascii="Hiragino Sans GB W3" w:hAnsi="Hiragino Sans GB W3" w:eastAsia="Hiragino Sans GB W3"/>
                <w:szCs w:val="21"/>
              </w:rPr>
              <w:t>*职称层级</w:t>
            </w:r>
          </w:p>
        </w:tc>
        <w:tc>
          <w:tcPr>
            <w:tcW w:w="7926" w:type="dxa"/>
            <w:gridSpan w:val="8"/>
            <w:tcBorders>
              <w:top w:val="single" w:color="auto" w:sz="4" w:space="0"/>
              <w:left w:val="single" w:color="auto" w:sz="4" w:space="0"/>
              <w:bottom w:val="single" w:color="auto" w:sz="4" w:space="0"/>
              <w:right w:val="single" w:color="auto" w:sz="4" w:space="0"/>
            </w:tcBorders>
            <w:vAlign w:val="center"/>
          </w:tcPr>
          <w:p>
            <w:pPr>
              <w:rPr>
                <w:rFonts w:ascii="Hiragino Sans GB W3" w:hAnsi="Hiragino Sans GB W3" w:eastAsia="Hiragino Sans GB W3"/>
                <w:szCs w:val="21"/>
              </w:rPr>
            </w:pPr>
            <w:r>
              <w:rPr>
                <w:rFonts w:hint="eastAsia" w:ascii="Hiragino Sans GB W3" w:hAnsi="Hiragino Sans GB W3" w:eastAsia="Hiragino Sans GB W3"/>
                <w:szCs w:val="21"/>
              </w:rPr>
              <w:t>正高级□  副高级□  中级□  初级□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1656" w:type="dxa"/>
            <w:tcBorders>
              <w:top w:val="single" w:color="auto" w:sz="4" w:space="0"/>
              <w:left w:val="single" w:color="auto" w:sz="4" w:space="0"/>
              <w:bottom w:val="single" w:color="auto" w:sz="4" w:space="0"/>
              <w:right w:val="single" w:color="auto" w:sz="4" w:space="0"/>
            </w:tcBorders>
            <w:vAlign w:val="center"/>
          </w:tcPr>
          <w:p>
            <w:pPr>
              <w:jc w:val="center"/>
              <w:rPr>
                <w:rFonts w:ascii="Hiragino Sans GB W3" w:hAnsi="Hiragino Sans GB W3" w:eastAsia="Hiragino Sans GB W3"/>
                <w:szCs w:val="21"/>
              </w:rPr>
            </w:pPr>
            <w:r>
              <w:rPr>
                <w:rFonts w:hint="eastAsia" w:ascii="Hiragino Sans GB W3" w:hAnsi="Hiragino Sans GB W3" w:eastAsia="Hiragino Sans GB W3"/>
                <w:szCs w:val="21"/>
              </w:rPr>
              <w:t>*单位性质</w:t>
            </w:r>
          </w:p>
        </w:tc>
        <w:tc>
          <w:tcPr>
            <w:tcW w:w="7926" w:type="dxa"/>
            <w:gridSpan w:val="8"/>
            <w:tcBorders>
              <w:top w:val="single" w:color="auto" w:sz="4" w:space="0"/>
              <w:left w:val="single" w:color="auto" w:sz="4" w:space="0"/>
              <w:bottom w:val="single" w:color="auto" w:sz="4" w:space="0"/>
              <w:right w:val="single" w:color="auto" w:sz="4" w:space="0"/>
            </w:tcBorders>
            <w:vAlign w:val="center"/>
          </w:tcPr>
          <w:p>
            <w:pPr>
              <w:rPr>
                <w:rFonts w:ascii="Hiragino Sans GB W3" w:hAnsi="Hiragino Sans GB W3" w:eastAsia="Hiragino Sans GB W3"/>
                <w:szCs w:val="21"/>
              </w:rPr>
            </w:pPr>
            <w:r>
              <w:rPr>
                <w:rFonts w:hint="eastAsia" w:ascii="Hiragino Sans GB W3" w:hAnsi="Hiragino Sans GB W3" w:eastAsia="Hiragino Sans GB W3"/>
                <w:szCs w:val="21"/>
              </w:rPr>
              <w:t>公立□  民营□  部队□  行政□  企业□  其他□</w:t>
            </w:r>
          </w:p>
          <w:p>
            <w:pPr>
              <w:rPr>
                <w:rFonts w:ascii="Hiragino Sans GB W3" w:hAnsi="Hiragino Sans GB W3" w:eastAsia="Hiragino Sans GB W3"/>
                <w:szCs w:val="21"/>
              </w:rPr>
            </w:pPr>
            <w:r>
              <w:rPr>
                <w:rFonts w:hint="eastAsia" w:ascii="Hiragino Sans GB W3" w:hAnsi="Hiragino Sans GB W3" w:eastAsia="Hiragino Sans GB W3"/>
                <w:szCs w:val="21"/>
              </w:rPr>
              <w:t>工业□  商业□  流通批发□  药店□  研发□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656" w:type="dxa"/>
            <w:tcBorders>
              <w:top w:val="single" w:color="auto" w:sz="4" w:space="0"/>
              <w:left w:val="single" w:color="auto" w:sz="4" w:space="0"/>
              <w:bottom w:val="single" w:color="auto" w:sz="4" w:space="0"/>
              <w:right w:val="single" w:color="auto" w:sz="4" w:space="0"/>
            </w:tcBorders>
            <w:vAlign w:val="center"/>
          </w:tcPr>
          <w:p>
            <w:pPr>
              <w:jc w:val="center"/>
              <w:rPr>
                <w:rFonts w:ascii="Hiragino Sans GB W3" w:hAnsi="Hiragino Sans GB W3" w:eastAsia="Hiragino Sans GB W3"/>
                <w:szCs w:val="21"/>
              </w:rPr>
            </w:pPr>
            <w:r>
              <w:rPr>
                <w:rFonts w:hint="eastAsia" w:ascii="Hiragino Sans GB W3" w:hAnsi="Hiragino Sans GB W3" w:eastAsia="Hiragino Sans GB W3"/>
                <w:szCs w:val="21"/>
              </w:rPr>
              <w:t>*学    历</w:t>
            </w:r>
          </w:p>
        </w:tc>
        <w:tc>
          <w:tcPr>
            <w:tcW w:w="7926" w:type="dxa"/>
            <w:gridSpan w:val="8"/>
            <w:tcBorders>
              <w:top w:val="single" w:color="auto" w:sz="4" w:space="0"/>
              <w:left w:val="single" w:color="auto" w:sz="4" w:space="0"/>
              <w:bottom w:val="single" w:color="auto" w:sz="4" w:space="0"/>
              <w:right w:val="single" w:color="auto" w:sz="4" w:space="0"/>
            </w:tcBorders>
            <w:vAlign w:val="center"/>
          </w:tcPr>
          <w:p>
            <w:pPr>
              <w:rPr>
                <w:rFonts w:ascii="Hiragino Sans GB W3" w:hAnsi="Hiragino Sans GB W3" w:eastAsia="Hiragino Sans GB W3"/>
                <w:szCs w:val="21"/>
              </w:rPr>
            </w:pPr>
            <w:r>
              <w:rPr>
                <w:rFonts w:hint="eastAsia" w:ascii="Hiragino Sans GB W3" w:hAnsi="Hiragino Sans GB W3" w:eastAsia="Hiragino Sans GB W3"/>
                <w:szCs w:val="21"/>
              </w:rPr>
              <w:t xml:space="preserve">博士□  硕士□  本科□  大专□  中专□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9582" w:type="dxa"/>
            <w:gridSpan w:val="9"/>
            <w:tcBorders>
              <w:top w:val="single" w:color="auto" w:sz="4" w:space="0"/>
              <w:left w:val="single" w:color="auto" w:sz="4" w:space="0"/>
              <w:bottom w:val="single" w:color="auto" w:sz="4" w:space="0"/>
              <w:right w:val="single" w:color="auto" w:sz="4" w:space="0"/>
            </w:tcBorders>
            <w:vAlign w:val="center"/>
          </w:tcPr>
          <w:p>
            <w:pPr>
              <w:rPr>
                <w:rFonts w:ascii="Hiragino Sans GB W3" w:hAnsi="Hiragino Sans GB W3" w:eastAsia="Hiragino Sans GB W3"/>
                <w:szCs w:val="21"/>
              </w:rPr>
            </w:pPr>
            <w:r>
              <w:rPr>
                <w:rFonts w:hint="eastAsia" w:ascii="Hiragino Sans GB W3" w:hAnsi="Hiragino Sans GB W3" w:eastAsia="Hiragino Sans GB W3"/>
                <w:szCs w:val="21"/>
              </w:rPr>
              <w:t xml:space="preserve">本人已阅读本研修班招生简章，同意报名参加学习，申请人签名：                  </w:t>
            </w:r>
          </w:p>
        </w:tc>
      </w:tr>
    </w:tbl>
    <w:p>
      <w:pPr>
        <w:widowControl/>
        <w:autoSpaceDE w:val="0"/>
        <w:autoSpaceDN w:val="0"/>
        <w:adjustRightInd w:val="0"/>
        <w:jc w:val="left"/>
        <w:rPr>
          <w:rFonts w:ascii="Hiragino Sans GB W3" w:hAnsi="Hiragino Sans GB W3" w:eastAsia="Hiragino Sans GB W3" w:cs="Helvetica Neue"/>
          <w:b/>
          <w:color w:val="2F2F2F"/>
          <w:kern w:val="0"/>
          <w:sz w:val="24"/>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Hiragino Sans GB W3">
    <w:altName w:val="微软雅黑"/>
    <w:panose1 w:val="00000000000000000000"/>
    <w:charset w:val="80"/>
    <w:family w:val="swiss"/>
    <w:pitch w:val="default"/>
    <w:sig w:usb0="00000000" w:usb1="00000000" w:usb2="00000016" w:usb3="00000000" w:csb0="00060007" w:csb1="00000000"/>
  </w:font>
  <w:font w:name="Times New Roman (正文 CS 字体)">
    <w:altName w:val="宋体"/>
    <w:panose1 w:val="00000000000000000000"/>
    <w:charset w:val="86"/>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1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0"/>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1C11"/>
    <w:multiLevelType w:val="multilevel"/>
    <w:tmpl w:val="06521C1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E8C13FF"/>
    <w:multiLevelType w:val="multilevel"/>
    <w:tmpl w:val="7E8C13F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0DB"/>
    <w:rsid w:val="00042A3B"/>
    <w:rsid w:val="000A0616"/>
    <w:rsid w:val="000F6766"/>
    <w:rsid w:val="00136D99"/>
    <w:rsid w:val="001969EA"/>
    <w:rsid w:val="001C0566"/>
    <w:rsid w:val="0020556C"/>
    <w:rsid w:val="0023016B"/>
    <w:rsid w:val="00257842"/>
    <w:rsid w:val="002A4991"/>
    <w:rsid w:val="002B08DF"/>
    <w:rsid w:val="002C1677"/>
    <w:rsid w:val="00313B5C"/>
    <w:rsid w:val="003270DB"/>
    <w:rsid w:val="003C1146"/>
    <w:rsid w:val="003C765D"/>
    <w:rsid w:val="003D10B3"/>
    <w:rsid w:val="004275AF"/>
    <w:rsid w:val="005A675A"/>
    <w:rsid w:val="005B56D1"/>
    <w:rsid w:val="006073AB"/>
    <w:rsid w:val="006914F2"/>
    <w:rsid w:val="006B7E7A"/>
    <w:rsid w:val="00757BEA"/>
    <w:rsid w:val="00827D6E"/>
    <w:rsid w:val="008B3235"/>
    <w:rsid w:val="00935505"/>
    <w:rsid w:val="00942BBD"/>
    <w:rsid w:val="00977D18"/>
    <w:rsid w:val="00986460"/>
    <w:rsid w:val="00A71DAA"/>
    <w:rsid w:val="00A76CDB"/>
    <w:rsid w:val="00AD58BD"/>
    <w:rsid w:val="00AD5F49"/>
    <w:rsid w:val="00B130B0"/>
    <w:rsid w:val="00C241BB"/>
    <w:rsid w:val="00C61E74"/>
    <w:rsid w:val="00C96000"/>
    <w:rsid w:val="00CE00BE"/>
    <w:rsid w:val="00D022FC"/>
    <w:rsid w:val="00DB5AC6"/>
    <w:rsid w:val="00DE4A83"/>
    <w:rsid w:val="00EB0BB7"/>
    <w:rsid w:val="00F025DD"/>
    <w:rsid w:val="00F36384"/>
    <w:rsid w:val="00FE0208"/>
    <w:rsid w:val="00FF5EB4"/>
    <w:rsid w:val="3A152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rFonts w:ascii="宋体" w:eastAsia="宋体"/>
      <w:sz w:val="18"/>
      <w:szCs w:val="18"/>
    </w:rPr>
  </w:style>
  <w:style w:type="paragraph" w:styleId="3">
    <w:name w:val="footer"/>
    <w:basedOn w:val="1"/>
    <w:link w:val="13"/>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art_nav_ho"/>
    <w:basedOn w:val="7"/>
    <w:qFormat/>
    <w:uiPriority w:val="0"/>
  </w:style>
  <w:style w:type="character" w:customStyle="1" w:styleId="10">
    <w:name w:val="批注框文本 字符"/>
    <w:basedOn w:val="7"/>
    <w:link w:val="2"/>
    <w:semiHidden/>
    <w:uiPriority w:val="99"/>
    <w:rPr>
      <w:rFonts w:ascii="宋体" w:eastAsia="宋体"/>
      <w:sz w:val="18"/>
      <w:szCs w:val="18"/>
    </w:rPr>
  </w:style>
  <w:style w:type="paragraph" w:styleId="11">
    <w:name w:val="List Paragraph"/>
    <w:basedOn w:val="1"/>
    <w:qFormat/>
    <w:uiPriority w:val="34"/>
    <w:pPr>
      <w:ind w:firstLine="420" w:firstLineChars="200"/>
    </w:pPr>
  </w:style>
  <w:style w:type="character" w:customStyle="1" w:styleId="12">
    <w:name w:val="页眉 字符"/>
    <w:basedOn w:val="7"/>
    <w:link w:val="4"/>
    <w:uiPriority w:val="99"/>
    <w:rPr>
      <w:sz w:val="18"/>
      <w:szCs w:val="18"/>
    </w:rPr>
  </w:style>
  <w:style w:type="character" w:customStyle="1" w:styleId="13">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427</Words>
  <Characters>2436</Characters>
  <Lines>20</Lines>
  <Paragraphs>5</Paragraphs>
  <TotalTime>11</TotalTime>
  <ScaleCrop>false</ScaleCrop>
  <LinksUpToDate>false</LinksUpToDate>
  <CharactersWithSpaces>2858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2020-03-16T08:04:00Z</dcterms:created>
  <dc:creator>Jiwgdnr</dc:creator>
  <cp:lastModifiedBy>全世界最小脸</cp:lastModifiedBy>
  <cp:lastPrinted>2019-02-27T06:31:00Z</cp:lastPrinted>
  <dcterms:modified xsi:type="dcterms:W3CDTF">2020-05-20T01:57:44Z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